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  <w:bookmarkStart w:id="0" w:name="_Toc91671242"/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Pr="00BC5A78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b/>
          <w:noProof/>
          <w:lang w:eastAsia="ru-RU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7030A0"/>
        </w:rPr>
      </w:pPr>
    </w:p>
    <w:p w:rsidR="00CC1F90" w:rsidRPr="00E312FA" w:rsidRDefault="00CC1F90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7030A0"/>
        </w:rPr>
      </w:pPr>
    </w:p>
    <w:p w:rsidR="00346F2D" w:rsidRPr="00911E19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346F2D" w:rsidRPr="00BF1478" w:rsidRDefault="000413A3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522C16">
        <w:rPr>
          <w:b/>
          <w:sz w:val="32"/>
          <w:szCs w:val="32"/>
        </w:rPr>
        <w:t>К  ИСТОРИИ</w:t>
      </w:r>
      <w:r w:rsidR="004D66A9" w:rsidRPr="00522C16">
        <w:rPr>
          <w:b/>
          <w:sz w:val="32"/>
          <w:szCs w:val="32"/>
        </w:rPr>
        <w:t xml:space="preserve"> </w:t>
      </w:r>
      <w:r w:rsidR="002C26D5" w:rsidRPr="00522C16">
        <w:rPr>
          <w:b/>
          <w:sz w:val="32"/>
          <w:szCs w:val="32"/>
        </w:rPr>
        <w:t xml:space="preserve"> </w:t>
      </w:r>
      <w:r w:rsidR="00522C16">
        <w:rPr>
          <w:b/>
          <w:sz w:val="32"/>
          <w:szCs w:val="32"/>
        </w:rPr>
        <w:t>ИССЛЕДОВАНИЯ</w:t>
      </w:r>
      <w:r w:rsidR="004D66A9" w:rsidRPr="00522C16">
        <w:rPr>
          <w:b/>
          <w:sz w:val="32"/>
          <w:szCs w:val="32"/>
        </w:rPr>
        <w:t xml:space="preserve"> </w:t>
      </w:r>
    </w:p>
    <w:p w:rsidR="00346F2D" w:rsidRPr="002E5A95" w:rsidRDefault="002E5A95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2E5A95">
        <w:rPr>
          <w:b/>
          <w:sz w:val="32"/>
          <w:szCs w:val="32"/>
        </w:rPr>
        <w:t>“</w:t>
      </w:r>
      <w:r w:rsidR="00346F2D">
        <w:rPr>
          <w:b/>
          <w:sz w:val="32"/>
          <w:szCs w:val="32"/>
        </w:rPr>
        <w:t xml:space="preserve">ДИАБЕТОГЕННЫЕ ЦИНКСВЯЗЫВАЮЩИЕ </w:t>
      </w:r>
      <w:proofErr w:type="gramStart"/>
      <w:r w:rsidR="00346F2D">
        <w:rPr>
          <w:b/>
          <w:sz w:val="32"/>
          <w:szCs w:val="32"/>
        </w:rPr>
        <w:t>В-ЦИТОТОКСИЧЕСКИЕ</w:t>
      </w:r>
      <w:proofErr w:type="gramEnd"/>
      <w:r w:rsidR="00346F2D">
        <w:rPr>
          <w:b/>
          <w:sz w:val="32"/>
          <w:szCs w:val="32"/>
        </w:rPr>
        <w:t xml:space="preserve"> СОЕДИНЕНИЯ</w:t>
      </w:r>
      <w:r w:rsidRPr="002E5A95">
        <w:rPr>
          <w:b/>
          <w:sz w:val="32"/>
          <w:szCs w:val="32"/>
        </w:rPr>
        <w:t>”</w:t>
      </w:r>
    </w:p>
    <w:p w:rsidR="00346F2D" w:rsidRPr="00DE3148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(проф. </w:t>
      </w:r>
      <w:proofErr w:type="spellStart"/>
      <w:r>
        <w:rPr>
          <w:b/>
          <w:sz w:val="32"/>
          <w:szCs w:val="32"/>
        </w:rPr>
        <w:t>Лазарис</w:t>
      </w:r>
      <w:proofErr w:type="spellEnd"/>
      <w:r>
        <w:rPr>
          <w:b/>
          <w:sz w:val="32"/>
          <w:szCs w:val="32"/>
        </w:rPr>
        <w:t xml:space="preserve"> Я.А., основатель направления, </w:t>
      </w:r>
      <w:r w:rsidRPr="00741405">
        <w:rPr>
          <w:b/>
          <w:color w:val="FF0000"/>
          <w:sz w:val="32"/>
          <w:szCs w:val="32"/>
        </w:rPr>
        <w:t>1951-1988</w:t>
      </w:r>
      <w:r>
        <w:rPr>
          <w:b/>
          <w:sz w:val="32"/>
          <w:szCs w:val="32"/>
        </w:rPr>
        <w:t xml:space="preserve">; проф. </w:t>
      </w:r>
      <w:proofErr w:type="spellStart"/>
      <w:r>
        <w:rPr>
          <w:b/>
          <w:sz w:val="32"/>
          <w:szCs w:val="32"/>
        </w:rPr>
        <w:t>Бавельский</w:t>
      </w:r>
      <w:proofErr w:type="spellEnd"/>
      <w:r>
        <w:rPr>
          <w:b/>
          <w:sz w:val="32"/>
          <w:szCs w:val="32"/>
        </w:rPr>
        <w:t xml:space="preserve"> З.Е., </w:t>
      </w:r>
      <w:r w:rsidRPr="00741405">
        <w:rPr>
          <w:b/>
          <w:color w:val="FF0000"/>
          <w:sz w:val="32"/>
          <w:szCs w:val="32"/>
        </w:rPr>
        <w:t>1963-1991</w:t>
      </w:r>
      <w:r>
        <w:rPr>
          <w:b/>
          <w:sz w:val="32"/>
          <w:szCs w:val="32"/>
        </w:rPr>
        <w:t xml:space="preserve">; проф. </w:t>
      </w:r>
      <w:proofErr w:type="spellStart"/>
      <w:r>
        <w:rPr>
          <w:b/>
          <w:sz w:val="32"/>
          <w:szCs w:val="32"/>
        </w:rPr>
        <w:t>Мейрамов</w:t>
      </w:r>
      <w:proofErr w:type="spellEnd"/>
      <w:r>
        <w:rPr>
          <w:b/>
          <w:sz w:val="32"/>
          <w:szCs w:val="32"/>
        </w:rPr>
        <w:t xml:space="preserve"> Г.Г., </w:t>
      </w:r>
      <w:r w:rsidR="00485558" w:rsidRPr="00485558">
        <w:rPr>
          <w:b/>
          <w:color w:val="FF0000"/>
          <w:sz w:val="32"/>
          <w:szCs w:val="32"/>
        </w:rPr>
        <w:t>окт.</w:t>
      </w:r>
      <w:r w:rsidRPr="00741405">
        <w:rPr>
          <w:b/>
          <w:color w:val="FF0000"/>
          <w:sz w:val="32"/>
          <w:szCs w:val="32"/>
        </w:rPr>
        <w:t>1964-</w:t>
      </w:r>
      <w:r w:rsidR="00485558">
        <w:rPr>
          <w:b/>
          <w:color w:val="FF0000"/>
          <w:sz w:val="32"/>
          <w:szCs w:val="32"/>
        </w:rPr>
        <w:t>дек.</w:t>
      </w:r>
      <w:r w:rsidRPr="00741405">
        <w:rPr>
          <w:b/>
          <w:color w:val="FF0000"/>
          <w:sz w:val="32"/>
          <w:szCs w:val="32"/>
        </w:rPr>
        <w:t>2024</w:t>
      </w:r>
      <w:r>
        <w:rPr>
          <w:b/>
          <w:sz w:val="32"/>
          <w:szCs w:val="32"/>
        </w:rPr>
        <w:t xml:space="preserve">; проф. </w:t>
      </w:r>
      <w:proofErr w:type="spellStart"/>
      <w:r>
        <w:rPr>
          <w:b/>
          <w:sz w:val="32"/>
          <w:szCs w:val="32"/>
        </w:rPr>
        <w:t>Корчин</w:t>
      </w:r>
      <w:proofErr w:type="spellEnd"/>
      <w:r>
        <w:rPr>
          <w:b/>
          <w:sz w:val="32"/>
          <w:szCs w:val="32"/>
        </w:rPr>
        <w:t xml:space="preserve"> В.И.,</w:t>
      </w:r>
      <w:r w:rsidRPr="00741405">
        <w:rPr>
          <w:b/>
          <w:color w:val="FF0000"/>
          <w:sz w:val="32"/>
          <w:szCs w:val="32"/>
        </w:rPr>
        <w:t>1965-1997</w:t>
      </w:r>
      <w:r w:rsidRPr="00741405">
        <w:rPr>
          <w:b/>
          <w:sz w:val="32"/>
          <w:szCs w:val="32"/>
        </w:rPr>
        <w:t>)</w:t>
      </w:r>
    </w:p>
    <w:p w:rsidR="00346F2D" w:rsidRPr="00DB42C8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46F2D" w:rsidRPr="00DB42C8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46F2D" w:rsidRPr="00DB42C8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407BB2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177C5">
        <w:rPr>
          <w:b/>
          <w:sz w:val="28"/>
          <w:szCs w:val="28"/>
        </w:rPr>
        <w:t>г</w:t>
      </w:r>
      <w:proofErr w:type="gramStart"/>
      <w:r w:rsidRPr="00D177C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К</w:t>
      </w:r>
      <w:proofErr w:type="gramEnd"/>
      <w:r>
        <w:rPr>
          <w:b/>
          <w:sz w:val="28"/>
          <w:szCs w:val="28"/>
        </w:rPr>
        <w:t>араганда 2024</w:t>
      </w:r>
    </w:p>
    <w:p w:rsidR="00407BB2" w:rsidRPr="00797E81" w:rsidRDefault="00407BB2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46F2D" w:rsidRDefault="00346F2D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E6F5B" w:rsidRDefault="00CE6F5B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CE6F5B" w:rsidRPr="006C2886" w:rsidRDefault="00CE6F5B" w:rsidP="00407BB2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bookmarkEnd w:id="0"/>
    <w:p w:rsidR="00CE6F5B" w:rsidRDefault="00CE6F5B" w:rsidP="00CE6F5B">
      <w:pPr>
        <w:jc w:val="center"/>
        <w:rPr>
          <w:b/>
          <w:noProof/>
          <w:sz w:val="28"/>
          <w:szCs w:val="28"/>
          <w:lang w:eastAsia="ru-RU"/>
        </w:rPr>
      </w:pPr>
    </w:p>
    <w:p w:rsidR="008033E4" w:rsidRDefault="008033E4" w:rsidP="00CE6F5B">
      <w:pPr>
        <w:jc w:val="center"/>
        <w:rPr>
          <w:b/>
          <w:noProof/>
          <w:sz w:val="28"/>
          <w:szCs w:val="28"/>
          <w:lang w:eastAsia="ru-RU"/>
        </w:rPr>
      </w:pPr>
    </w:p>
    <w:p w:rsidR="008033E4" w:rsidRDefault="008033E4" w:rsidP="00CE6F5B">
      <w:pPr>
        <w:jc w:val="center"/>
        <w:rPr>
          <w:b/>
          <w:sz w:val="28"/>
          <w:szCs w:val="28"/>
        </w:rPr>
      </w:pPr>
    </w:p>
    <w:p w:rsidR="008033E4" w:rsidRDefault="008033E4" w:rsidP="00CE6F5B">
      <w:pPr>
        <w:jc w:val="center"/>
        <w:rPr>
          <w:b/>
        </w:rPr>
      </w:pPr>
    </w:p>
    <w:p w:rsidR="008033E4" w:rsidRDefault="008033E4" w:rsidP="00CE6F5B">
      <w:pPr>
        <w:jc w:val="center"/>
        <w:rPr>
          <w:b/>
        </w:rPr>
      </w:pPr>
    </w:p>
    <w:p w:rsidR="00CE6F5B" w:rsidRPr="002C26D5" w:rsidRDefault="00CE6F5B" w:rsidP="00CE6F5B">
      <w:pPr>
        <w:jc w:val="center"/>
        <w:rPr>
          <w:b/>
        </w:rPr>
      </w:pPr>
      <w:r w:rsidRPr="002C26D5">
        <w:rPr>
          <w:b/>
        </w:rPr>
        <w:t>Предисловие</w:t>
      </w:r>
    </w:p>
    <w:p w:rsidR="00EC1B13" w:rsidRPr="00A3153B" w:rsidRDefault="00BD6754" w:rsidP="00EC1B13">
      <w:pPr>
        <w:tabs>
          <w:tab w:val="left" w:pos="993"/>
        </w:tabs>
        <w:ind w:firstLine="454"/>
        <w:jc w:val="both"/>
      </w:pPr>
      <w:r>
        <w:t>В материале</w:t>
      </w:r>
      <w:r w:rsidR="00EC1B13">
        <w:t xml:space="preserve"> представлены результаты исследований по изучению механизмов раз- вития и предотвращения сахарного диабета, вызываемого </w:t>
      </w:r>
      <w:proofErr w:type="spellStart"/>
      <w:r w:rsidR="00EC1B13">
        <w:t>цинксвязывающими</w:t>
      </w:r>
      <w:proofErr w:type="spellEnd"/>
      <w:r w:rsidR="00EC1B13">
        <w:t xml:space="preserve"> </w:t>
      </w:r>
      <w:proofErr w:type="spellStart"/>
      <w:r w:rsidR="00EC1B13">
        <w:t>вещест</w:t>
      </w:r>
      <w:proofErr w:type="spellEnd"/>
      <w:r w:rsidR="00EC1B13">
        <w:t xml:space="preserve">- вами, проводившихся группой проф. </w:t>
      </w:r>
      <w:proofErr w:type="spellStart"/>
      <w:r w:rsidR="00EC1B13">
        <w:t>Лазариса</w:t>
      </w:r>
      <w:proofErr w:type="spellEnd"/>
      <w:r w:rsidR="00EC1B13">
        <w:t xml:space="preserve"> Я.А. в 1964-2024 г.г. в г</w:t>
      </w:r>
      <w:proofErr w:type="gramStart"/>
      <w:r w:rsidR="00EC1B13">
        <w:t>.К</w:t>
      </w:r>
      <w:proofErr w:type="gramEnd"/>
      <w:r w:rsidR="00EC1B13">
        <w:t xml:space="preserve">араганде. </w:t>
      </w:r>
    </w:p>
    <w:p w:rsidR="00385809" w:rsidRDefault="00CE6F5B" w:rsidP="00385809">
      <w:pPr>
        <w:pStyle w:val="32"/>
        <w:jc w:val="both"/>
        <w:rPr>
          <w:snapToGrid w:val="0"/>
        </w:rPr>
      </w:pPr>
      <w:r>
        <w:rPr>
          <w:sz w:val="24"/>
          <w:szCs w:val="24"/>
        </w:rPr>
        <w:t xml:space="preserve">       </w:t>
      </w:r>
      <w:r w:rsidRPr="00C9471A">
        <w:rPr>
          <w:sz w:val="24"/>
          <w:szCs w:val="24"/>
        </w:rPr>
        <w:t xml:space="preserve">В течение последних десятилетий в мире идет </w:t>
      </w:r>
      <w:proofErr w:type="spellStart"/>
      <w:r w:rsidRPr="00C9471A">
        <w:rPr>
          <w:sz w:val="24"/>
          <w:szCs w:val="24"/>
        </w:rPr>
        <w:t>инте</w:t>
      </w:r>
      <w:proofErr w:type="gramStart"/>
      <w:r w:rsidRPr="00C9471A">
        <w:rPr>
          <w:sz w:val="24"/>
          <w:szCs w:val="24"/>
        </w:rPr>
        <w:t>н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</w:t>
      </w:r>
      <w:proofErr w:type="spellStart"/>
      <w:r w:rsidRPr="00C9471A">
        <w:rPr>
          <w:sz w:val="24"/>
          <w:szCs w:val="24"/>
        </w:rPr>
        <w:t>сивный</w:t>
      </w:r>
      <w:proofErr w:type="spellEnd"/>
      <w:r w:rsidRPr="00C9471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ожидавшийся </w:t>
      </w:r>
      <w:r w:rsidRPr="00C9471A">
        <w:rPr>
          <w:sz w:val="24"/>
          <w:szCs w:val="24"/>
        </w:rPr>
        <w:t>рост числа зарегистрированных больных сахарным</w:t>
      </w:r>
      <w:r>
        <w:rPr>
          <w:sz w:val="24"/>
          <w:szCs w:val="24"/>
        </w:rPr>
        <w:t xml:space="preserve"> </w:t>
      </w:r>
      <w:r w:rsidRPr="00C9471A">
        <w:rPr>
          <w:sz w:val="24"/>
          <w:szCs w:val="24"/>
        </w:rPr>
        <w:t>диабетом от 180 млн. в 1994 г. до 587 миллионов в 2024</w:t>
      </w:r>
      <w:r>
        <w:rPr>
          <w:sz w:val="24"/>
          <w:szCs w:val="24"/>
        </w:rPr>
        <w:t xml:space="preserve"> г.</w:t>
      </w:r>
      <w:r w:rsidRPr="00C9471A">
        <w:rPr>
          <w:sz w:val="24"/>
          <w:szCs w:val="24"/>
        </w:rPr>
        <w:t>. В 1992 диабет признан  ВОЗ как “Неинфекционная эпидемия 20-го века”</w:t>
      </w:r>
      <w:r>
        <w:rPr>
          <w:sz w:val="24"/>
          <w:szCs w:val="24"/>
        </w:rPr>
        <w:t xml:space="preserve">, </w:t>
      </w:r>
      <w:r w:rsidRPr="00C9471A">
        <w:rPr>
          <w:sz w:val="24"/>
          <w:szCs w:val="24"/>
        </w:rPr>
        <w:t>а позже - как “Угроза миру”.</w:t>
      </w:r>
      <w:r>
        <w:rPr>
          <w:sz w:val="24"/>
          <w:szCs w:val="24"/>
        </w:rPr>
        <w:t xml:space="preserve"> </w:t>
      </w:r>
      <w:r w:rsidRPr="00C9471A">
        <w:rPr>
          <w:sz w:val="24"/>
          <w:szCs w:val="24"/>
        </w:rPr>
        <w:t xml:space="preserve">Казахстан не является исключением. </w:t>
      </w:r>
      <w:r>
        <w:rPr>
          <w:sz w:val="24"/>
          <w:szCs w:val="24"/>
        </w:rPr>
        <w:t>Ч</w:t>
      </w:r>
      <w:r w:rsidRPr="00C9471A">
        <w:rPr>
          <w:sz w:val="24"/>
          <w:szCs w:val="24"/>
        </w:rPr>
        <w:t xml:space="preserve">исло </w:t>
      </w:r>
      <w:proofErr w:type="spellStart"/>
      <w:r w:rsidRPr="00C9471A">
        <w:rPr>
          <w:sz w:val="24"/>
          <w:szCs w:val="24"/>
        </w:rPr>
        <w:t>зарегис</w:t>
      </w:r>
      <w:proofErr w:type="gramStart"/>
      <w:r w:rsidRPr="00C9471A">
        <w:rPr>
          <w:sz w:val="24"/>
          <w:szCs w:val="24"/>
        </w:rPr>
        <w:t>т</w:t>
      </w:r>
      <w:proofErr w:type="spellEnd"/>
      <w:r w:rsidR="008033E4">
        <w:rPr>
          <w:sz w:val="24"/>
          <w:szCs w:val="24"/>
        </w:rPr>
        <w:t>-</w:t>
      </w:r>
      <w:proofErr w:type="gramEnd"/>
      <w:r w:rsidR="008033E4">
        <w:rPr>
          <w:sz w:val="24"/>
          <w:szCs w:val="24"/>
        </w:rPr>
        <w:t xml:space="preserve"> </w:t>
      </w:r>
      <w:proofErr w:type="spellStart"/>
      <w:r w:rsidRPr="00C9471A">
        <w:rPr>
          <w:sz w:val="24"/>
          <w:szCs w:val="24"/>
        </w:rPr>
        <w:t>рированных</w:t>
      </w:r>
      <w:proofErr w:type="spellEnd"/>
      <w:r w:rsidRPr="00C9471A">
        <w:rPr>
          <w:sz w:val="24"/>
          <w:szCs w:val="24"/>
        </w:rPr>
        <w:t xml:space="preserve"> больных быстро </w:t>
      </w:r>
      <w:r>
        <w:rPr>
          <w:sz w:val="24"/>
          <w:szCs w:val="24"/>
        </w:rPr>
        <w:t>растет</w:t>
      </w:r>
      <w:r w:rsidRPr="00C9471A">
        <w:rPr>
          <w:sz w:val="24"/>
          <w:szCs w:val="24"/>
        </w:rPr>
        <w:t xml:space="preserve">. В </w:t>
      </w:r>
      <w:smartTag w:uri="urn:schemas-microsoft-com:office:smarttags" w:element="metricconverter">
        <w:smartTagPr>
          <w:attr w:name="ProductID" w:val="1998 г"/>
        </w:smartTagPr>
        <w:r w:rsidRPr="00C9471A">
          <w:rPr>
            <w:sz w:val="24"/>
            <w:szCs w:val="24"/>
          </w:rPr>
          <w:t>1998 г</w:t>
        </w:r>
      </w:smartTag>
      <w:r w:rsidRPr="00C9471A">
        <w:rPr>
          <w:sz w:val="24"/>
          <w:szCs w:val="24"/>
        </w:rPr>
        <w:t>. их было 93 тыс., а в</w:t>
      </w:r>
      <w:r w:rsidR="00485558">
        <w:rPr>
          <w:sz w:val="24"/>
          <w:szCs w:val="24"/>
        </w:rPr>
        <w:t xml:space="preserve"> конце 2024 г.- 508</w:t>
      </w:r>
      <w:r w:rsidR="003760F1">
        <w:rPr>
          <w:sz w:val="24"/>
          <w:szCs w:val="24"/>
        </w:rPr>
        <w:t xml:space="preserve"> тыс. плюс 310</w:t>
      </w:r>
      <w:r w:rsidRPr="00C9471A">
        <w:rPr>
          <w:sz w:val="24"/>
          <w:szCs w:val="24"/>
        </w:rPr>
        <w:t xml:space="preserve"> тыс. незарегистрированны</w:t>
      </w:r>
      <w:r>
        <w:rPr>
          <w:sz w:val="24"/>
          <w:szCs w:val="24"/>
        </w:rPr>
        <w:t>х</w:t>
      </w:r>
      <w:r w:rsidRPr="00C9471A">
        <w:rPr>
          <w:sz w:val="24"/>
          <w:szCs w:val="24"/>
        </w:rPr>
        <w:t xml:space="preserve"> </w:t>
      </w:r>
      <w:r>
        <w:rPr>
          <w:sz w:val="24"/>
          <w:szCs w:val="24"/>
        </w:rPr>
        <w:t>с ростом почти в</w:t>
      </w:r>
      <w:r w:rsidRPr="00C9471A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 w:rsidRPr="00C9471A">
        <w:rPr>
          <w:sz w:val="24"/>
          <w:szCs w:val="24"/>
        </w:rPr>
        <w:t xml:space="preserve"> раз</w:t>
      </w:r>
      <w:r>
        <w:rPr>
          <w:sz w:val="24"/>
          <w:szCs w:val="24"/>
        </w:rPr>
        <w:t xml:space="preserve">. Общее число больных достигло </w:t>
      </w:r>
      <w:r w:rsidRPr="00C9471A">
        <w:rPr>
          <w:sz w:val="24"/>
          <w:szCs w:val="24"/>
        </w:rPr>
        <w:t>сегодня около</w:t>
      </w:r>
      <w:r>
        <w:rPr>
          <w:sz w:val="24"/>
          <w:szCs w:val="24"/>
        </w:rPr>
        <w:t xml:space="preserve"> </w:t>
      </w:r>
      <w:r w:rsidRPr="00C9471A">
        <w:rPr>
          <w:sz w:val="24"/>
          <w:szCs w:val="24"/>
        </w:rPr>
        <w:t xml:space="preserve">1 миллиона человек. 80-90% </w:t>
      </w:r>
      <w:proofErr w:type="spellStart"/>
      <w:r w:rsidRPr="00C9471A">
        <w:rPr>
          <w:sz w:val="24"/>
          <w:szCs w:val="24"/>
        </w:rPr>
        <w:t>сос</w:t>
      </w:r>
      <w:proofErr w:type="spellEnd"/>
      <w:r w:rsidR="003760F1">
        <w:rPr>
          <w:sz w:val="24"/>
          <w:szCs w:val="24"/>
        </w:rPr>
        <w:t xml:space="preserve">- </w:t>
      </w:r>
      <w:proofErr w:type="spellStart"/>
      <w:r w:rsidRPr="00C9471A">
        <w:rPr>
          <w:sz w:val="24"/>
          <w:szCs w:val="24"/>
        </w:rPr>
        <w:t>тавляют</w:t>
      </w:r>
      <w:proofErr w:type="spellEnd"/>
      <w:r w:rsidRPr="00C9471A">
        <w:rPr>
          <w:sz w:val="24"/>
          <w:szCs w:val="24"/>
        </w:rPr>
        <w:t xml:space="preserve"> больные диабетом 2-го типа. Каждые 10-12 лет в мире происходит </w:t>
      </w:r>
      <w:r>
        <w:rPr>
          <w:sz w:val="24"/>
          <w:szCs w:val="24"/>
        </w:rPr>
        <w:t>рост в 2 раза числа больных диабетом,</w:t>
      </w:r>
      <w:r w:rsidRPr="00C9471A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C9471A">
        <w:rPr>
          <w:sz w:val="24"/>
          <w:szCs w:val="24"/>
        </w:rPr>
        <w:t xml:space="preserve"> Казахстане </w:t>
      </w:r>
      <w:r>
        <w:rPr>
          <w:sz w:val="24"/>
          <w:szCs w:val="24"/>
        </w:rPr>
        <w:t>-</w:t>
      </w:r>
      <w:r w:rsidRPr="00C9471A">
        <w:rPr>
          <w:sz w:val="24"/>
          <w:szCs w:val="24"/>
        </w:rPr>
        <w:t xml:space="preserve"> в </w:t>
      </w:r>
      <w:r w:rsidRPr="00240144">
        <w:rPr>
          <w:sz w:val="24"/>
          <w:szCs w:val="24"/>
        </w:rPr>
        <w:t>3</w:t>
      </w:r>
      <w:r w:rsidRPr="00C9471A">
        <w:rPr>
          <w:sz w:val="24"/>
          <w:szCs w:val="24"/>
        </w:rPr>
        <w:t xml:space="preserve"> раза.</w:t>
      </w:r>
      <w:r>
        <w:t xml:space="preserve"> </w:t>
      </w:r>
      <w:r w:rsidR="00385809" w:rsidRPr="00EC7FEB">
        <w:rPr>
          <w:sz w:val="24"/>
          <w:szCs w:val="24"/>
        </w:rPr>
        <w:t>Известны многие ученые, занима</w:t>
      </w:r>
      <w:proofErr w:type="gramStart"/>
      <w:r w:rsidR="00385809" w:rsidRPr="00EC7FEB">
        <w:rPr>
          <w:sz w:val="24"/>
          <w:szCs w:val="24"/>
        </w:rPr>
        <w:t>ю</w:t>
      </w:r>
      <w:r w:rsidR="00385809">
        <w:rPr>
          <w:sz w:val="24"/>
          <w:szCs w:val="24"/>
        </w:rPr>
        <w:t>-</w:t>
      </w:r>
      <w:proofErr w:type="gramEnd"/>
      <w:r w:rsidR="00385809">
        <w:rPr>
          <w:sz w:val="24"/>
          <w:szCs w:val="24"/>
        </w:rPr>
        <w:t xml:space="preserve"> </w:t>
      </w:r>
      <w:proofErr w:type="spellStart"/>
      <w:r w:rsidR="00385809" w:rsidRPr="00EC7FEB">
        <w:rPr>
          <w:sz w:val="24"/>
          <w:szCs w:val="24"/>
        </w:rPr>
        <w:t>щиеся</w:t>
      </w:r>
      <w:proofErr w:type="spellEnd"/>
      <w:r w:rsidR="00385809" w:rsidRPr="00EC7FEB">
        <w:rPr>
          <w:sz w:val="24"/>
          <w:szCs w:val="24"/>
        </w:rPr>
        <w:t xml:space="preserve"> данной  проблемой. В прилагаемом материале приводятся сведения о </w:t>
      </w:r>
      <w:r w:rsidR="00385809">
        <w:rPr>
          <w:sz w:val="24"/>
          <w:szCs w:val="24"/>
        </w:rPr>
        <w:t xml:space="preserve">проф. </w:t>
      </w:r>
      <w:proofErr w:type="spellStart"/>
      <w:r w:rsidR="00385809">
        <w:rPr>
          <w:sz w:val="24"/>
          <w:szCs w:val="24"/>
        </w:rPr>
        <w:t>Лазарисе</w:t>
      </w:r>
      <w:proofErr w:type="spellEnd"/>
      <w:r w:rsidR="00385809">
        <w:rPr>
          <w:sz w:val="24"/>
          <w:szCs w:val="24"/>
        </w:rPr>
        <w:t xml:space="preserve"> Я.А. и проф. Серебр</w:t>
      </w:r>
      <w:proofErr w:type="gramStart"/>
      <w:r w:rsidR="00385809">
        <w:rPr>
          <w:sz w:val="24"/>
          <w:szCs w:val="24"/>
        </w:rPr>
        <w:t>о</w:t>
      </w:r>
      <w:r w:rsidR="00864FD7">
        <w:rPr>
          <w:sz w:val="24"/>
          <w:szCs w:val="24"/>
        </w:rPr>
        <w:t>-</w:t>
      </w:r>
      <w:proofErr w:type="gramEnd"/>
      <w:r w:rsidR="00864FD7">
        <w:rPr>
          <w:sz w:val="24"/>
          <w:szCs w:val="24"/>
        </w:rPr>
        <w:t xml:space="preserve"> </w:t>
      </w:r>
      <w:proofErr w:type="spellStart"/>
      <w:r w:rsidR="00385809">
        <w:rPr>
          <w:sz w:val="24"/>
          <w:szCs w:val="24"/>
        </w:rPr>
        <w:t>вской</w:t>
      </w:r>
      <w:proofErr w:type="spellEnd"/>
      <w:r w:rsidR="00385809">
        <w:rPr>
          <w:sz w:val="24"/>
          <w:szCs w:val="24"/>
        </w:rPr>
        <w:t xml:space="preserve"> И.А.</w:t>
      </w:r>
      <w:r w:rsidR="00385809" w:rsidRPr="00EC7FEB">
        <w:rPr>
          <w:sz w:val="24"/>
          <w:szCs w:val="24"/>
        </w:rPr>
        <w:t>, посв</w:t>
      </w:r>
      <w:r w:rsidR="00385809">
        <w:rPr>
          <w:sz w:val="24"/>
          <w:szCs w:val="24"/>
        </w:rPr>
        <w:t xml:space="preserve">ятивших </w:t>
      </w:r>
      <w:r w:rsidR="00EC1B13">
        <w:rPr>
          <w:sz w:val="24"/>
          <w:szCs w:val="24"/>
        </w:rPr>
        <w:t>вместе с последователями (</w:t>
      </w:r>
      <w:proofErr w:type="spellStart"/>
      <w:r w:rsidR="00EC1B13">
        <w:rPr>
          <w:sz w:val="24"/>
          <w:szCs w:val="24"/>
        </w:rPr>
        <w:t>Баве</w:t>
      </w:r>
      <w:r w:rsidR="00385809">
        <w:rPr>
          <w:sz w:val="24"/>
          <w:szCs w:val="24"/>
        </w:rPr>
        <w:t>льский</w:t>
      </w:r>
      <w:proofErr w:type="spellEnd"/>
      <w:r w:rsidR="00385809">
        <w:rPr>
          <w:sz w:val="24"/>
          <w:szCs w:val="24"/>
        </w:rPr>
        <w:t xml:space="preserve"> З.Е., </w:t>
      </w:r>
      <w:proofErr w:type="spellStart"/>
      <w:r w:rsidR="00EC1B13">
        <w:rPr>
          <w:sz w:val="24"/>
          <w:szCs w:val="24"/>
        </w:rPr>
        <w:t>Корчин</w:t>
      </w:r>
      <w:proofErr w:type="spellEnd"/>
      <w:r w:rsidR="00EC1B13">
        <w:rPr>
          <w:sz w:val="24"/>
          <w:szCs w:val="24"/>
        </w:rPr>
        <w:t xml:space="preserve"> В.И., </w:t>
      </w:r>
      <w:proofErr w:type="spellStart"/>
      <w:r w:rsidR="00385809">
        <w:rPr>
          <w:sz w:val="24"/>
          <w:szCs w:val="24"/>
        </w:rPr>
        <w:t>Мейрамов</w:t>
      </w:r>
      <w:proofErr w:type="spellEnd"/>
      <w:r w:rsidR="00385809">
        <w:rPr>
          <w:sz w:val="24"/>
          <w:szCs w:val="24"/>
        </w:rPr>
        <w:t xml:space="preserve"> Г.Г.</w:t>
      </w:r>
      <w:r w:rsidR="00EC1B13">
        <w:rPr>
          <w:sz w:val="24"/>
          <w:szCs w:val="24"/>
        </w:rPr>
        <w:t>)</w:t>
      </w:r>
      <w:r w:rsidR="00385809">
        <w:rPr>
          <w:sz w:val="24"/>
          <w:szCs w:val="24"/>
        </w:rPr>
        <w:t xml:space="preserve"> целена</w:t>
      </w:r>
      <w:r w:rsidR="00385809" w:rsidRPr="00EC7FEB">
        <w:rPr>
          <w:sz w:val="24"/>
          <w:szCs w:val="24"/>
        </w:rPr>
        <w:t xml:space="preserve">правленному изучению механизмов развития диабета </w:t>
      </w:r>
      <w:r w:rsidR="00385809">
        <w:rPr>
          <w:sz w:val="24"/>
          <w:szCs w:val="24"/>
        </w:rPr>
        <w:t>более 70</w:t>
      </w:r>
      <w:r w:rsidR="00385809" w:rsidRPr="00EC7FEB">
        <w:rPr>
          <w:sz w:val="24"/>
          <w:szCs w:val="24"/>
        </w:rPr>
        <w:t xml:space="preserve"> лет </w:t>
      </w:r>
      <w:r w:rsidR="00385809">
        <w:rPr>
          <w:sz w:val="24"/>
          <w:szCs w:val="24"/>
        </w:rPr>
        <w:t xml:space="preserve">(1951-2024) </w:t>
      </w:r>
      <w:r w:rsidR="00385809" w:rsidRPr="00EC7FEB">
        <w:rPr>
          <w:sz w:val="24"/>
          <w:szCs w:val="24"/>
        </w:rPr>
        <w:t>и опубликовавшим п</w:t>
      </w:r>
      <w:r w:rsidR="00385809" w:rsidRPr="00EC7FEB">
        <w:rPr>
          <w:snapToGrid w:val="0"/>
          <w:sz w:val="24"/>
          <w:szCs w:val="24"/>
        </w:rPr>
        <w:t xml:space="preserve">о теме научного направления (начатого </w:t>
      </w:r>
      <w:r w:rsidR="00385809" w:rsidRPr="007F7952">
        <w:rPr>
          <w:snapToGrid w:val="0"/>
          <w:sz w:val="24"/>
          <w:szCs w:val="24"/>
        </w:rPr>
        <w:t xml:space="preserve">проф. </w:t>
      </w:r>
      <w:proofErr w:type="spellStart"/>
      <w:r w:rsidR="00385809" w:rsidRPr="007F7952">
        <w:rPr>
          <w:snapToGrid w:val="0"/>
          <w:sz w:val="24"/>
          <w:szCs w:val="24"/>
        </w:rPr>
        <w:t>Лазарисом</w:t>
      </w:r>
      <w:proofErr w:type="spellEnd"/>
      <w:r w:rsidR="00385809" w:rsidRPr="007F7952">
        <w:rPr>
          <w:snapToGrid w:val="0"/>
          <w:sz w:val="24"/>
          <w:szCs w:val="24"/>
        </w:rPr>
        <w:t xml:space="preserve"> Я.А. в Караганде в 1951 г.)</w:t>
      </w:r>
      <w:r w:rsidR="00EC1B13">
        <w:rPr>
          <w:snapToGrid w:val="0"/>
          <w:sz w:val="24"/>
          <w:szCs w:val="24"/>
        </w:rPr>
        <w:t xml:space="preserve">, </w:t>
      </w:r>
      <w:r w:rsidR="00385809" w:rsidRPr="00EC7FEB">
        <w:rPr>
          <w:snapToGrid w:val="0"/>
          <w:sz w:val="24"/>
          <w:szCs w:val="24"/>
        </w:rPr>
        <w:t>зарегистрированного как «</w:t>
      </w:r>
      <w:proofErr w:type="spellStart"/>
      <w:r w:rsidR="00385809" w:rsidRPr="008033E4">
        <w:rPr>
          <w:b/>
          <w:snapToGrid w:val="0"/>
          <w:sz w:val="24"/>
          <w:szCs w:val="24"/>
        </w:rPr>
        <w:t>Диабетогенные</w:t>
      </w:r>
      <w:proofErr w:type="spellEnd"/>
      <w:r w:rsidR="00385809" w:rsidRPr="008033E4">
        <w:rPr>
          <w:b/>
          <w:snapToGrid w:val="0"/>
          <w:sz w:val="24"/>
          <w:szCs w:val="24"/>
        </w:rPr>
        <w:t xml:space="preserve"> цинк</w:t>
      </w:r>
      <w:r w:rsidR="008033E4">
        <w:rPr>
          <w:b/>
          <w:snapToGrid w:val="0"/>
          <w:sz w:val="24"/>
          <w:szCs w:val="24"/>
        </w:rPr>
        <w:t xml:space="preserve">- </w:t>
      </w:r>
      <w:r w:rsidR="00385809" w:rsidRPr="008033E4">
        <w:rPr>
          <w:b/>
          <w:snapToGrid w:val="0"/>
          <w:sz w:val="24"/>
          <w:szCs w:val="24"/>
        </w:rPr>
        <w:t xml:space="preserve">связывающие </w:t>
      </w:r>
      <w:proofErr w:type="spellStart"/>
      <w:r w:rsidR="00385809" w:rsidRPr="008033E4">
        <w:rPr>
          <w:b/>
          <w:snapToGrid w:val="0"/>
          <w:sz w:val="24"/>
          <w:szCs w:val="24"/>
        </w:rPr>
        <w:t>В-цитотоксические</w:t>
      </w:r>
      <w:proofErr w:type="spellEnd"/>
      <w:r w:rsidR="00385809" w:rsidRPr="008033E4">
        <w:rPr>
          <w:b/>
          <w:snapToGrid w:val="0"/>
          <w:sz w:val="24"/>
          <w:szCs w:val="24"/>
        </w:rPr>
        <w:t xml:space="preserve"> соединения</w:t>
      </w:r>
      <w:r w:rsidR="00385809" w:rsidRPr="008033E4">
        <w:rPr>
          <w:snapToGrid w:val="0"/>
          <w:sz w:val="24"/>
          <w:szCs w:val="24"/>
        </w:rPr>
        <w:t>»</w:t>
      </w:r>
      <w:r w:rsidR="00385809">
        <w:rPr>
          <w:snapToGrid w:val="0"/>
          <w:sz w:val="24"/>
          <w:szCs w:val="24"/>
        </w:rPr>
        <w:t xml:space="preserve"> (</w:t>
      </w:r>
      <w:proofErr w:type="spellStart"/>
      <w:r w:rsidR="00385809">
        <w:rPr>
          <w:snapToGrid w:val="0"/>
          <w:sz w:val="24"/>
          <w:szCs w:val="24"/>
        </w:rPr>
        <w:t>Мейрамов</w:t>
      </w:r>
      <w:proofErr w:type="spellEnd"/>
      <w:r w:rsidR="00385809">
        <w:rPr>
          <w:snapToGrid w:val="0"/>
          <w:sz w:val="24"/>
          <w:szCs w:val="24"/>
        </w:rPr>
        <w:t xml:space="preserve"> Г.Г.</w:t>
      </w:r>
      <w:r w:rsidR="00975181">
        <w:rPr>
          <w:snapToGrid w:val="0"/>
          <w:sz w:val="24"/>
          <w:szCs w:val="24"/>
        </w:rPr>
        <w:t xml:space="preserve"> </w:t>
      </w:r>
      <w:r w:rsidR="00385809" w:rsidRPr="001F54A5">
        <w:rPr>
          <w:snapToGrid w:val="0"/>
          <w:sz w:val="24"/>
          <w:szCs w:val="24"/>
        </w:rPr>
        <w:t>(</w:t>
      </w:r>
      <w:proofErr w:type="spellStart"/>
      <w:r w:rsidR="00385809" w:rsidRPr="001F54A5">
        <w:rPr>
          <w:snapToGrid w:val="0"/>
          <w:sz w:val="24"/>
          <w:szCs w:val="24"/>
        </w:rPr>
        <w:t>Мин</w:t>
      </w:r>
      <w:proofErr w:type="gramStart"/>
      <w:r w:rsidR="008033E4">
        <w:rPr>
          <w:snapToGrid w:val="0"/>
          <w:sz w:val="24"/>
          <w:szCs w:val="24"/>
        </w:rPr>
        <w:t>.</w:t>
      </w:r>
      <w:r w:rsidR="00385809">
        <w:rPr>
          <w:snapToGrid w:val="0"/>
          <w:sz w:val="24"/>
          <w:szCs w:val="24"/>
        </w:rPr>
        <w:t>Ю</w:t>
      </w:r>
      <w:proofErr w:type="gramEnd"/>
      <w:r w:rsidR="00385809" w:rsidRPr="001F54A5">
        <w:rPr>
          <w:snapToGrid w:val="0"/>
          <w:sz w:val="24"/>
          <w:szCs w:val="24"/>
        </w:rPr>
        <w:t>ст</w:t>
      </w:r>
      <w:proofErr w:type="spellEnd"/>
      <w:r w:rsidR="00385809" w:rsidRPr="001F54A5">
        <w:rPr>
          <w:snapToGrid w:val="0"/>
          <w:sz w:val="24"/>
          <w:szCs w:val="24"/>
        </w:rPr>
        <w:t>,</w:t>
      </w:r>
      <w:r w:rsidR="00385809">
        <w:rPr>
          <w:snapToGrid w:val="0"/>
          <w:sz w:val="24"/>
          <w:szCs w:val="24"/>
        </w:rPr>
        <w:t xml:space="preserve"> </w:t>
      </w:r>
      <w:r w:rsidR="00385809" w:rsidRPr="001F54A5">
        <w:rPr>
          <w:snapToGrid w:val="0"/>
          <w:sz w:val="24"/>
          <w:szCs w:val="24"/>
        </w:rPr>
        <w:t>№230,</w:t>
      </w:r>
      <w:r w:rsidR="008033E4">
        <w:rPr>
          <w:snapToGrid w:val="0"/>
          <w:sz w:val="24"/>
          <w:szCs w:val="24"/>
        </w:rPr>
        <w:t xml:space="preserve"> </w:t>
      </w:r>
      <w:r w:rsidR="00385809">
        <w:rPr>
          <w:snapToGrid w:val="0"/>
          <w:sz w:val="24"/>
          <w:szCs w:val="24"/>
        </w:rPr>
        <w:t>01.09.</w:t>
      </w:r>
      <w:r w:rsidR="00385809" w:rsidRPr="001F54A5">
        <w:rPr>
          <w:snapToGrid w:val="0"/>
          <w:sz w:val="24"/>
          <w:szCs w:val="24"/>
        </w:rPr>
        <w:t>2004)</w:t>
      </w:r>
      <w:r w:rsidR="00385809">
        <w:rPr>
          <w:snapToGrid w:val="0"/>
          <w:sz w:val="24"/>
          <w:szCs w:val="24"/>
        </w:rPr>
        <w:t xml:space="preserve"> более 100 работ</w:t>
      </w:r>
      <w:r w:rsidR="00385809" w:rsidRPr="00EC7FEB">
        <w:rPr>
          <w:snapToGrid w:val="0"/>
          <w:sz w:val="24"/>
          <w:szCs w:val="24"/>
        </w:rPr>
        <w:t xml:space="preserve"> в журналах СССР,</w:t>
      </w:r>
      <w:r w:rsidR="00EC1B13">
        <w:rPr>
          <w:snapToGrid w:val="0"/>
          <w:sz w:val="24"/>
          <w:szCs w:val="24"/>
        </w:rPr>
        <w:t xml:space="preserve"> </w:t>
      </w:r>
      <w:r w:rsidR="00385809" w:rsidRPr="00EC7FEB">
        <w:rPr>
          <w:snapToGrid w:val="0"/>
          <w:sz w:val="24"/>
          <w:szCs w:val="24"/>
        </w:rPr>
        <w:t>России, ФРГ, Австралии, Японии Франции, Казахстана, Италии, Авс</w:t>
      </w:r>
      <w:r w:rsidR="00385809">
        <w:rPr>
          <w:snapToGrid w:val="0"/>
          <w:sz w:val="24"/>
          <w:szCs w:val="24"/>
        </w:rPr>
        <w:t>т</w:t>
      </w:r>
      <w:r w:rsidR="00385809" w:rsidRPr="00EC7FEB">
        <w:rPr>
          <w:snapToGrid w:val="0"/>
          <w:sz w:val="24"/>
          <w:szCs w:val="24"/>
        </w:rPr>
        <w:t>рии, США, Канады, Англии, Швеции, включая 54 в цитируемых изданиях</w:t>
      </w:r>
      <w:r w:rsidR="00385809" w:rsidRPr="00A3153B">
        <w:rPr>
          <w:snapToGrid w:val="0"/>
        </w:rPr>
        <w:t>.</w:t>
      </w:r>
      <w:r w:rsidR="00385809">
        <w:rPr>
          <w:snapToGrid w:val="0"/>
        </w:rPr>
        <w:t xml:space="preserve"> </w:t>
      </w:r>
    </w:p>
    <w:p w:rsidR="008033E4" w:rsidRDefault="008033E4" w:rsidP="00385809">
      <w:pPr>
        <w:pStyle w:val="32"/>
        <w:jc w:val="both"/>
        <w:rPr>
          <w:snapToGrid w:val="0"/>
        </w:rPr>
      </w:pPr>
    </w:p>
    <w:p w:rsidR="008033E4" w:rsidRPr="002C26D5" w:rsidRDefault="008033E4" w:rsidP="00385809">
      <w:pPr>
        <w:pStyle w:val="32"/>
        <w:jc w:val="both"/>
        <w:rPr>
          <w:snapToGrid w:val="0"/>
          <w:sz w:val="24"/>
          <w:szCs w:val="24"/>
        </w:rPr>
      </w:pPr>
    </w:p>
    <w:p w:rsidR="00CE6F5B" w:rsidRDefault="00CE6F5B" w:rsidP="00CE6F5B">
      <w:pPr>
        <w:pStyle w:val="32"/>
        <w:jc w:val="both"/>
      </w:pPr>
      <w:r>
        <w:t xml:space="preserve">                                                </w:t>
      </w:r>
    </w:p>
    <w:p w:rsidR="00CE6F5B" w:rsidRPr="002C26D5" w:rsidRDefault="00CE6F5B" w:rsidP="00CE6F5B">
      <w:pPr>
        <w:pStyle w:val="32"/>
        <w:jc w:val="both"/>
        <w:rPr>
          <w:snapToGrid w:val="0"/>
          <w:sz w:val="24"/>
          <w:szCs w:val="24"/>
        </w:rPr>
      </w:pPr>
      <w:r>
        <w:t xml:space="preserve">          </w:t>
      </w:r>
    </w:p>
    <w:p w:rsidR="00CE6F5B" w:rsidRDefault="00040C3E" w:rsidP="00306AF3">
      <w:pPr>
        <w:rPr>
          <w:noProof/>
          <w:sz w:val="18"/>
          <w:szCs w:val="18"/>
          <w:lang w:eastAsia="ru-RU"/>
        </w:rPr>
      </w:pPr>
      <w:r>
        <w:rPr>
          <w:b/>
          <w:sz w:val="28"/>
          <w:szCs w:val="28"/>
        </w:rPr>
        <w:lastRenderedPageBreak/>
        <w:t xml:space="preserve">   </w:t>
      </w:r>
      <w:r w:rsidR="00873E97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   </w:t>
      </w:r>
      <w:r w:rsidR="00062B03">
        <w:rPr>
          <w:noProof/>
          <w:sz w:val="18"/>
          <w:szCs w:val="18"/>
          <w:lang w:eastAsia="ru-RU"/>
        </w:rPr>
        <w:t xml:space="preserve"> </w:t>
      </w:r>
      <w:r w:rsidR="00786CA1">
        <w:rPr>
          <w:noProof/>
          <w:sz w:val="18"/>
          <w:szCs w:val="18"/>
          <w:lang w:eastAsia="ru-RU"/>
        </w:rPr>
        <w:t xml:space="preserve">    </w:t>
      </w:r>
      <w:r w:rsidR="00CE6F5B">
        <w:rPr>
          <w:noProof/>
          <w:sz w:val="18"/>
          <w:szCs w:val="18"/>
          <w:lang w:eastAsia="ru-RU"/>
        </w:rPr>
        <w:t xml:space="preserve">  </w:t>
      </w:r>
      <w:r w:rsidR="0041512E">
        <w:rPr>
          <w:noProof/>
          <w:sz w:val="18"/>
          <w:szCs w:val="18"/>
          <w:lang w:eastAsia="ru-RU"/>
        </w:rPr>
        <w:t xml:space="preserve">      </w:t>
      </w:r>
      <w:r w:rsidR="00CE6F5B">
        <w:rPr>
          <w:noProof/>
          <w:sz w:val="18"/>
          <w:szCs w:val="18"/>
          <w:lang w:eastAsia="ru-RU"/>
        </w:rPr>
        <w:t xml:space="preserve">  </w:t>
      </w:r>
      <w:r w:rsidR="00CE6F5B" w:rsidRPr="00C96F5A">
        <w:rPr>
          <w:rFonts w:eastAsia="Arial Unicode MS"/>
          <w:b/>
          <w:noProof/>
          <w:lang w:eastAsia="ru-RU"/>
        </w:rPr>
        <w:drawing>
          <wp:inline distT="0" distB="0" distL="0" distR="0">
            <wp:extent cx="3410585" cy="4201168"/>
            <wp:effectExtent l="19050" t="0" r="0" b="0"/>
            <wp:docPr id="120" name="Рисунок 2" descr="C:\Users\user\Desktop\Я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5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80" cy="422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5B" w:rsidRDefault="00CE6F5B" w:rsidP="00CE6F5B">
      <w:pPr>
        <w:tabs>
          <w:tab w:val="left" w:pos="8300"/>
        </w:tabs>
        <w:overflowPunct w:val="0"/>
        <w:autoSpaceDE w:val="0"/>
        <w:autoSpaceDN w:val="0"/>
        <w:adjustRightInd w:val="0"/>
        <w:ind w:left="567" w:firstLine="454"/>
        <w:rPr>
          <w:rFonts w:eastAsia="Arial Unicode MS"/>
          <w:b/>
        </w:rPr>
      </w:pPr>
      <w:r>
        <w:rPr>
          <w:rFonts w:eastAsia="Arial Unicode MS"/>
          <w:b/>
        </w:rPr>
        <w:t xml:space="preserve">                                   (</w:t>
      </w:r>
      <w:r w:rsidRPr="006035E1">
        <w:rPr>
          <w:rFonts w:eastAsia="Arial Unicode MS"/>
          <w:b/>
          <w:color w:val="7030A0"/>
        </w:rPr>
        <w:t>1904-1991, г</w:t>
      </w:r>
      <w:proofErr w:type="gramStart"/>
      <w:r w:rsidRPr="006035E1">
        <w:rPr>
          <w:rFonts w:eastAsia="Arial Unicode MS"/>
          <w:b/>
          <w:color w:val="7030A0"/>
        </w:rPr>
        <w:t>.К</w:t>
      </w:r>
      <w:proofErr w:type="gramEnd"/>
      <w:r w:rsidRPr="006035E1">
        <w:rPr>
          <w:rFonts w:eastAsia="Arial Unicode MS"/>
          <w:b/>
          <w:color w:val="7030A0"/>
        </w:rPr>
        <w:t>араганда</w:t>
      </w:r>
      <w:r>
        <w:rPr>
          <w:rFonts w:eastAsia="Arial Unicode MS"/>
          <w:b/>
        </w:rPr>
        <w:t>)</w:t>
      </w:r>
    </w:p>
    <w:p w:rsidR="00FB6335" w:rsidRDefault="00306AF3" w:rsidP="009C6B3C">
      <w:pPr>
        <w:pStyle w:val="32"/>
        <w:jc w:val="both"/>
        <w:rPr>
          <w:rFonts w:eastAsia="Arial Unicode MS"/>
          <w:b/>
          <w:sz w:val="22"/>
          <w:szCs w:val="22"/>
        </w:rPr>
      </w:pPr>
      <w:r w:rsidRPr="0049270D">
        <w:rPr>
          <w:rFonts w:eastAsia="Arial Unicode MS"/>
          <w:b/>
          <w:sz w:val="22"/>
          <w:szCs w:val="22"/>
        </w:rPr>
        <w:t>Доктор медицинских наук (</w:t>
      </w:r>
      <w:r w:rsidRPr="0049270D">
        <w:rPr>
          <w:rFonts w:eastAsia="Arial Unicode MS"/>
          <w:b/>
          <w:color w:val="FF0000"/>
          <w:sz w:val="22"/>
          <w:szCs w:val="22"/>
        </w:rPr>
        <w:t>СССР, Москва,1939</w:t>
      </w:r>
      <w:r>
        <w:rPr>
          <w:rFonts w:eastAsia="Arial Unicode MS"/>
          <w:b/>
          <w:color w:val="FF0000"/>
          <w:sz w:val="22"/>
          <w:szCs w:val="22"/>
        </w:rPr>
        <w:t>)</w:t>
      </w:r>
      <w:r w:rsidRPr="0049270D">
        <w:rPr>
          <w:rFonts w:eastAsia="Arial Unicode MS"/>
          <w:b/>
          <w:sz w:val="22"/>
          <w:szCs w:val="22"/>
        </w:rPr>
        <w:t xml:space="preserve">; степень присуждена </w:t>
      </w:r>
      <w:r w:rsidRPr="007F779A">
        <w:rPr>
          <w:rFonts w:eastAsia="Arial Unicode MS"/>
          <w:b/>
          <w:color w:val="FF0000"/>
          <w:sz w:val="22"/>
          <w:szCs w:val="22"/>
        </w:rPr>
        <w:t xml:space="preserve">без защиты </w:t>
      </w:r>
      <w:proofErr w:type="spellStart"/>
      <w:r w:rsidRPr="007F779A">
        <w:rPr>
          <w:rFonts w:eastAsia="Arial Unicode MS"/>
          <w:b/>
          <w:color w:val="FF0000"/>
          <w:sz w:val="22"/>
          <w:szCs w:val="22"/>
        </w:rPr>
        <w:t>диссе</w:t>
      </w:r>
      <w:proofErr w:type="gramStart"/>
      <w:r w:rsidRPr="007F779A">
        <w:rPr>
          <w:rFonts w:eastAsia="Arial Unicode MS"/>
          <w:b/>
          <w:color w:val="FF0000"/>
          <w:sz w:val="22"/>
          <w:szCs w:val="22"/>
        </w:rPr>
        <w:t>р</w:t>
      </w:r>
      <w:proofErr w:type="spellEnd"/>
      <w:r w:rsidRPr="007F779A">
        <w:rPr>
          <w:rFonts w:eastAsia="Arial Unicode MS"/>
          <w:b/>
          <w:color w:val="FF0000"/>
          <w:sz w:val="22"/>
          <w:szCs w:val="22"/>
        </w:rPr>
        <w:t>-</w:t>
      </w:r>
      <w:proofErr w:type="gramEnd"/>
      <w:r w:rsidRPr="007F779A">
        <w:rPr>
          <w:rFonts w:eastAsia="Arial Unicode MS"/>
          <w:b/>
          <w:color w:val="FF0000"/>
          <w:sz w:val="22"/>
          <w:szCs w:val="22"/>
        </w:rPr>
        <w:t xml:space="preserve"> </w:t>
      </w:r>
      <w:proofErr w:type="spellStart"/>
      <w:r w:rsidRPr="007F779A">
        <w:rPr>
          <w:rFonts w:eastAsia="Arial Unicode MS"/>
          <w:b/>
          <w:color w:val="FF0000"/>
          <w:sz w:val="22"/>
          <w:szCs w:val="22"/>
        </w:rPr>
        <w:t>сертации</w:t>
      </w:r>
      <w:proofErr w:type="spellEnd"/>
      <w:r w:rsidRPr="00672CAF">
        <w:rPr>
          <w:rFonts w:eastAsia="Arial Unicode MS"/>
          <w:b/>
          <w:color w:val="FF0000"/>
          <w:sz w:val="22"/>
          <w:szCs w:val="22"/>
        </w:rPr>
        <w:t>!!</w:t>
      </w:r>
      <w:r w:rsidRPr="0049270D">
        <w:rPr>
          <w:rFonts w:eastAsia="Arial Unicode MS"/>
          <w:b/>
          <w:sz w:val="22"/>
          <w:szCs w:val="22"/>
        </w:rPr>
        <w:t xml:space="preserve">), профессор </w:t>
      </w:r>
      <w:proofErr w:type="spellStart"/>
      <w:r w:rsidRPr="0049270D">
        <w:rPr>
          <w:rFonts w:eastAsia="Arial Unicode MS"/>
          <w:b/>
          <w:color w:val="FF0000"/>
          <w:sz w:val="22"/>
          <w:szCs w:val="22"/>
        </w:rPr>
        <w:t>Лазарис</w:t>
      </w:r>
      <w:proofErr w:type="spellEnd"/>
      <w:r w:rsidRPr="0049270D">
        <w:rPr>
          <w:rFonts w:eastAsia="Arial Unicode MS"/>
          <w:b/>
          <w:color w:val="FF0000"/>
          <w:sz w:val="22"/>
          <w:szCs w:val="22"/>
        </w:rPr>
        <w:t xml:space="preserve"> Яков Аронович</w:t>
      </w:r>
      <w:r w:rsidRPr="0049270D">
        <w:rPr>
          <w:rFonts w:eastAsia="Arial Unicode MS"/>
          <w:b/>
          <w:sz w:val="22"/>
          <w:szCs w:val="22"/>
        </w:rPr>
        <w:t>. Вместе со своей ученицей</w:t>
      </w:r>
      <w:r>
        <w:rPr>
          <w:rFonts w:eastAsia="Arial Unicode MS"/>
          <w:b/>
          <w:sz w:val="22"/>
          <w:szCs w:val="22"/>
        </w:rPr>
        <w:t xml:space="preserve"> </w:t>
      </w:r>
      <w:r w:rsidRPr="0049270D">
        <w:rPr>
          <w:rFonts w:eastAsia="Arial Unicode MS"/>
          <w:b/>
          <w:color w:val="FF0000"/>
          <w:sz w:val="22"/>
          <w:szCs w:val="22"/>
        </w:rPr>
        <w:t>Серебровской</w:t>
      </w:r>
      <w:r>
        <w:rPr>
          <w:rFonts w:eastAsia="Arial Unicode MS"/>
          <w:b/>
          <w:color w:val="FF0000"/>
          <w:sz w:val="22"/>
          <w:szCs w:val="22"/>
        </w:rPr>
        <w:t xml:space="preserve"> </w:t>
      </w:r>
      <w:r w:rsidRPr="0049270D">
        <w:rPr>
          <w:rFonts w:eastAsia="Arial Unicode MS"/>
          <w:b/>
          <w:color w:val="FF0000"/>
          <w:sz w:val="22"/>
          <w:szCs w:val="22"/>
        </w:rPr>
        <w:t xml:space="preserve"> Ириной Алексеевной</w:t>
      </w:r>
      <w:r w:rsidRPr="0049270D">
        <w:rPr>
          <w:rFonts w:eastAsia="Arial Unicode MS"/>
          <w:b/>
          <w:sz w:val="22"/>
          <w:szCs w:val="22"/>
        </w:rPr>
        <w:t xml:space="preserve">, </w:t>
      </w:r>
      <w:r>
        <w:rPr>
          <w:rFonts w:eastAsia="Arial Unicode MS"/>
          <w:b/>
          <w:sz w:val="22"/>
          <w:szCs w:val="22"/>
        </w:rPr>
        <w:t>д</w:t>
      </w:r>
      <w:r w:rsidRPr="0049270D">
        <w:rPr>
          <w:rFonts w:eastAsia="Arial Unicode MS"/>
          <w:b/>
          <w:sz w:val="22"/>
          <w:szCs w:val="22"/>
        </w:rPr>
        <w:t>октором медицинских наук (</w:t>
      </w:r>
      <w:r>
        <w:rPr>
          <w:rFonts w:eastAsia="Arial Unicode MS"/>
          <w:b/>
          <w:color w:val="FF0000"/>
          <w:sz w:val="22"/>
          <w:szCs w:val="22"/>
        </w:rPr>
        <w:t>СССР,Москва,</w:t>
      </w:r>
      <w:r w:rsidRPr="0049270D">
        <w:rPr>
          <w:rFonts w:eastAsia="Arial Unicode MS"/>
          <w:b/>
          <w:color w:val="FF0000"/>
          <w:sz w:val="22"/>
          <w:szCs w:val="22"/>
        </w:rPr>
        <w:t>1968</w:t>
      </w:r>
      <w:r w:rsidRPr="0049270D">
        <w:rPr>
          <w:rFonts w:eastAsia="Arial Unicode MS"/>
          <w:b/>
          <w:sz w:val="22"/>
          <w:szCs w:val="22"/>
        </w:rPr>
        <w:t xml:space="preserve">), </w:t>
      </w:r>
      <w:r>
        <w:rPr>
          <w:rFonts w:eastAsia="Arial Unicode MS"/>
          <w:b/>
          <w:sz w:val="22"/>
          <w:szCs w:val="22"/>
        </w:rPr>
        <w:t>про</w:t>
      </w:r>
      <w:r w:rsidRPr="0049270D">
        <w:rPr>
          <w:rFonts w:eastAsia="Arial Unicode MS"/>
          <w:b/>
          <w:sz w:val="22"/>
          <w:szCs w:val="22"/>
        </w:rPr>
        <w:t>фессором (</w:t>
      </w:r>
      <w:r w:rsidRPr="0049270D">
        <w:rPr>
          <w:rFonts w:eastAsia="Arial Unicode MS"/>
          <w:b/>
          <w:color w:val="FF0000"/>
          <w:sz w:val="22"/>
          <w:szCs w:val="22"/>
        </w:rPr>
        <w:t>СССР, Москва,1969</w:t>
      </w:r>
      <w:r w:rsidRPr="0049270D">
        <w:rPr>
          <w:rFonts w:eastAsia="Arial Unicode MS"/>
          <w:b/>
          <w:sz w:val="22"/>
          <w:szCs w:val="22"/>
        </w:rPr>
        <w:t xml:space="preserve">) в 1950 г. покинул крупный научный центр СССР </w:t>
      </w:r>
      <w:r>
        <w:rPr>
          <w:rFonts w:eastAsia="Arial Unicode MS"/>
          <w:b/>
          <w:sz w:val="22"/>
          <w:szCs w:val="22"/>
        </w:rPr>
        <w:t>в г</w:t>
      </w:r>
      <w:proofErr w:type="gramStart"/>
      <w:r>
        <w:rPr>
          <w:rFonts w:eastAsia="Arial Unicode MS"/>
          <w:b/>
          <w:sz w:val="22"/>
          <w:szCs w:val="22"/>
        </w:rPr>
        <w:t>.К</w:t>
      </w:r>
      <w:proofErr w:type="gramEnd"/>
      <w:r>
        <w:rPr>
          <w:rFonts w:eastAsia="Arial Unicode MS"/>
          <w:b/>
          <w:sz w:val="22"/>
          <w:szCs w:val="22"/>
        </w:rPr>
        <w:t>азань, уехав за тысячи километров на восток в далекую Караганду</w:t>
      </w:r>
      <w:r w:rsidRPr="0049270D">
        <w:rPr>
          <w:rFonts w:eastAsia="Arial Unicode MS"/>
          <w:b/>
          <w:sz w:val="22"/>
          <w:szCs w:val="22"/>
        </w:rPr>
        <w:t xml:space="preserve">, представлявшую собой </w:t>
      </w:r>
      <w:r>
        <w:rPr>
          <w:rFonts w:eastAsia="Arial Unicode MS"/>
          <w:b/>
          <w:sz w:val="22"/>
          <w:szCs w:val="22"/>
        </w:rPr>
        <w:t xml:space="preserve">небольшой </w:t>
      </w:r>
      <w:r w:rsidR="00F00B9C">
        <w:rPr>
          <w:rFonts w:eastAsia="Arial Unicode MS"/>
          <w:b/>
          <w:sz w:val="22"/>
          <w:szCs w:val="22"/>
        </w:rPr>
        <w:t xml:space="preserve">провинциальный </w:t>
      </w:r>
      <w:r>
        <w:rPr>
          <w:rFonts w:eastAsia="Arial Unicode MS"/>
          <w:b/>
          <w:sz w:val="22"/>
          <w:szCs w:val="22"/>
        </w:rPr>
        <w:t>город, состоявший тогда всего из нескольких</w:t>
      </w:r>
      <w:r w:rsidRPr="0049270D">
        <w:rPr>
          <w:rFonts w:eastAsia="Arial Unicode MS"/>
          <w:b/>
          <w:sz w:val="22"/>
          <w:szCs w:val="22"/>
        </w:rPr>
        <w:t xml:space="preserve"> улиц, чтобы основать здесь кафедру и 2 </w:t>
      </w:r>
      <w:r>
        <w:rPr>
          <w:rFonts w:eastAsia="Arial Unicode MS"/>
          <w:b/>
          <w:sz w:val="22"/>
          <w:szCs w:val="22"/>
        </w:rPr>
        <w:t xml:space="preserve">пожизненных </w:t>
      </w:r>
      <w:r w:rsidRPr="0049270D">
        <w:rPr>
          <w:rFonts w:eastAsia="Arial Unicode MS"/>
          <w:b/>
          <w:sz w:val="22"/>
          <w:szCs w:val="22"/>
        </w:rPr>
        <w:t xml:space="preserve">научных направления по </w:t>
      </w:r>
      <w:r w:rsidRPr="0049270D">
        <w:rPr>
          <w:rFonts w:eastAsia="Arial Unicode MS"/>
          <w:b/>
          <w:color w:val="0070C0"/>
          <w:sz w:val="22"/>
          <w:szCs w:val="22"/>
        </w:rPr>
        <w:t>сахарному диабету</w:t>
      </w:r>
      <w:r w:rsidRPr="0049270D">
        <w:rPr>
          <w:rFonts w:eastAsia="Arial Unicode MS"/>
          <w:b/>
          <w:sz w:val="22"/>
          <w:szCs w:val="22"/>
        </w:rPr>
        <w:t xml:space="preserve"> </w:t>
      </w:r>
      <w:r>
        <w:rPr>
          <w:rFonts w:eastAsia="Arial Unicode MS"/>
          <w:b/>
          <w:sz w:val="22"/>
          <w:szCs w:val="22"/>
        </w:rPr>
        <w:t>(</w:t>
      </w:r>
      <w:proofErr w:type="spellStart"/>
      <w:proofErr w:type="gramStart"/>
      <w:r w:rsidRPr="00BE6D06">
        <w:rPr>
          <w:rFonts w:eastAsia="Arial Unicode MS"/>
          <w:b/>
          <w:color w:val="0070C0"/>
          <w:sz w:val="22"/>
          <w:szCs w:val="22"/>
        </w:rPr>
        <w:t>цинксвязывающие</w:t>
      </w:r>
      <w:proofErr w:type="spellEnd"/>
      <w:r w:rsidRPr="00BE6D06">
        <w:rPr>
          <w:rFonts w:eastAsia="Arial Unicode MS"/>
          <w:b/>
          <w:color w:val="0070C0"/>
          <w:sz w:val="22"/>
          <w:szCs w:val="22"/>
        </w:rPr>
        <w:t xml:space="preserve"> вещества</w:t>
      </w:r>
      <w:r>
        <w:rPr>
          <w:rFonts w:eastAsia="Arial Unicode MS"/>
          <w:b/>
          <w:sz w:val="22"/>
          <w:szCs w:val="22"/>
        </w:rPr>
        <w:t xml:space="preserve">) </w:t>
      </w:r>
      <w:r w:rsidRPr="0049270D">
        <w:rPr>
          <w:rFonts w:eastAsia="Arial Unicode MS"/>
          <w:b/>
          <w:sz w:val="22"/>
          <w:szCs w:val="22"/>
        </w:rPr>
        <w:t xml:space="preserve">и по </w:t>
      </w:r>
      <w:r>
        <w:rPr>
          <w:rFonts w:eastAsia="Arial Unicode MS"/>
          <w:b/>
          <w:color w:val="0070C0"/>
          <w:sz w:val="22"/>
          <w:szCs w:val="22"/>
        </w:rPr>
        <w:t>отеку легких</w:t>
      </w:r>
      <w:r>
        <w:rPr>
          <w:rFonts w:eastAsia="Arial Unicode MS"/>
          <w:b/>
          <w:sz w:val="22"/>
          <w:szCs w:val="22"/>
        </w:rPr>
        <w:t>.</w:t>
      </w:r>
      <w:proofErr w:type="gramEnd"/>
      <w:r>
        <w:rPr>
          <w:rFonts w:eastAsia="Arial Unicode MS"/>
          <w:b/>
          <w:sz w:val="22"/>
          <w:szCs w:val="22"/>
        </w:rPr>
        <w:t xml:space="preserve"> Главное направление по </w:t>
      </w:r>
      <w:proofErr w:type="spellStart"/>
      <w:r w:rsidRPr="004A16B2">
        <w:rPr>
          <w:rFonts w:eastAsia="Arial Unicode MS"/>
          <w:b/>
          <w:color w:val="0070C0"/>
          <w:sz w:val="22"/>
          <w:szCs w:val="22"/>
        </w:rPr>
        <w:t>Цинксвязывающим</w:t>
      </w:r>
      <w:proofErr w:type="spellEnd"/>
      <w:r w:rsidR="00A47E7E">
        <w:rPr>
          <w:rFonts w:eastAsia="Arial Unicode MS"/>
          <w:b/>
          <w:color w:val="0070C0"/>
          <w:sz w:val="22"/>
          <w:szCs w:val="22"/>
        </w:rPr>
        <w:t xml:space="preserve"> </w:t>
      </w:r>
      <w:r w:rsidRPr="004A16B2">
        <w:rPr>
          <w:rFonts w:eastAsia="Arial Unicode MS"/>
          <w:b/>
          <w:color w:val="0070C0"/>
          <w:sz w:val="22"/>
          <w:szCs w:val="22"/>
        </w:rPr>
        <w:t>веществам</w:t>
      </w:r>
      <w:r>
        <w:rPr>
          <w:rFonts w:eastAsia="Arial Unicode MS"/>
          <w:b/>
          <w:sz w:val="22"/>
          <w:szCs w:val="22"/>
        </w:rPr>
        <w:t xml:space="preserve"> до </w:t>
      </w:r>
      <w:r w:rsidRPr="002D2835">
        <w:rPr>
          <w:rFonts w:eastAsia="Arial Unicode MS"/>
          <w:b/>
          <w:color w:val="FF0000"/>
          <w:sz w:val="22"/>
          <w:szCs w:val="22"/>
        </w:rPr>
        <w:t>1994-1997</w:t>
      </w:r>
      <w:r>
        <w:rPr>
          <w:rFonts w:eastAsia="Arial Unicode MS"/>
          <w:b/>
          <w:sz w:val="22"/>
          <w:szCs w:val="22"/>
        </w:rPr>
        <w:t xml:space="preserve"> успешно</w:t>
      </w:r>
      <w:r w:rsidR="00486BFB">
        <w:rPr>
          <w:rFonts w:eastAsia="Arial Unicode MS"/>
          <w:b/>
          <w:sz w:val="22"/>
          <w:szCs w:val="22"/>
        </w:rPr>
        <w:t xml:space="preserve"> </w:t>
      </w:r>
      <w:r w:rsidR="00911957">
        <w:rPr>
          <w:rFonts w:eastAsia="Arial Unicode MS"/>
          <w:b/>
          <w:sz w:val="22"/>
          <w:szCs w:val="22"/>
        </w:rPr>
        <w:t xml:space="preserve"> </w:t>
      </w:r>
      <w:r>
        <w:rPr>
          <w:rFonts w:eastAsia="Arial Unicode MS"/>
          <w:b/>
          <w:sz w:val="22"/>
          <w:szCs w:val="22"/>
        </w:rPr>
        <w:t>про</w:t>
      </w:r>
      <w:r w:rsidR="00A47E7E">
        <w:rPr>
          <w:rFonts w:eastAsia="Arial Unicode MS"/>
          <w:b/>
          <w:sz w:val="22"/>
          <w:szCs w:val="22"/>
        </w:rPr>
        <w:t>должали</w:t>
      </w:r>
      <w:r>
        <w:rPr>
          <w:rFonts w:eastAsia="Arial Unicode MS"/>
          <w:b/>
          <w:sz w:val="22"/>
          <w:szCs w:val="22"/>
        </w:rPr>
        <w:t xml:space="preserve"> проф. </w:t>
      </w:r>
      <w:proofErr w:type="spellStart"/>
      <w:r>
        <w:rPr>
          <w:rFonts w:eastAsia="Arial Unicode MS"/>
          <w:b/>
          <w:sz w:val="22"/>
          <w:szCs w:val="22"/>
        </w:rPr>
        <w:t>Бавельский</w:t>
      </w:r>
      <w:proofErr w:type="spellEnd"/>
      <w:r>
        <w:rPr>
          <w:rFonts w:eastAsia="Arial Unicode MS"/>
          <w:b/>
          <w:sz w:val="22"/>
          <w:szCs w:val="22"/>
        </w:rPr>
        <w:t xml:space="preserve"> З.Е. (</w:t>
      </w:r>
      <w:r w:rsidRPr="002327B0">
        <w:rPr>
          <w:rFonts w:eastAsia="Arial Unicode MS"/>
          <w:b/>
          <w:color w:val="FF0000"/>
          <w:sz w:val="22"/>
          <w:szCs w:val="22"/>
        </w:rPr>
        <w:t>1964-1990</w:t>
      </w:r>
      <w:r w:rsidR="00FB6335">
        <w:rPr>
          <w:rFonts w:eastAsia="Arial Unicode MS"/>
          <w:b/>
          <w:sz w:val="22"/>
          <w:szCs w:val="22"/>
        </w:rPr>
        <w:t>),</w:t>
      </w:r>
      <w:r>
        <w:rPr>
          <w:rFonts w:eastAsia="Arial Unicode MS"/>
          <w:b/>
          <w:sz w:val="22"/>
          <w:szCs w:val="22"/>
        </w:rPr>
        <w:t xml:space="preserve"> проф. </w:t>
      </w:r>
      <w:proofErr w:type="spellStart"/>
      <w:r>
        <w:rPr>
          <w:rFonts w:eastAsia="Arial Unicode MS"/>
          <w:b/>
          <w:sz w:val="22"/>
          <w:szCs w:val="22"/>
        </w:rPr>
        <w:t>Корчин</w:t>
      </w:r>
      <w:proofErr w:type="spellEnd"/>
      <w:r>
        <w:rPr>
          <w:rFonts w:eastAsia="Arial Unicode MS"/>
          <w:b/>
          <w:sz w:val="22"/>
          <w:szCs w:val="22"/>
        </w:rPr>
        <w:t xml:space="preserve"> В.И. (</w:t>
      </w:r>
      <w:r w:rsidRPr="002327B0">
        <w:rPr>
          <w:rFonts w:eastAsia="Arial Unicode MS"/>
          <w:b/>
          <w:color w:val="FF0000"/>
          <w:sz w:val="22"/>
          <w:szCs w:val="22"/>
        </w:rPr>
        <w:t>1965-1997</w:t>
      </w:r>
      <w:r>
        <w:rPr>
          <w:rFonts w:eastAsia="Arial Unicode MS"/>
          <w:b/>
          <w:sz w:val="22"/>
          <w:szCs w:val="22"/>
        </w:rPr>
        <w:t>)</w:t>
      </w:r>
      <w:r w:rsidR="00FB6335">
        <w:rPr>
          <w:rFonts w:eastAsia="Arial Unicode MS"/>
          <w:b/>
          <w:sz w:val="22"/>
          <w:szCs w:val="22"/>
        </w:rPr>
        <w:t xml:space="preserve">, </w:t>
      </w:r>
      <w:proofErr w:type="gramStart"/>
      <w:r w:rsidR="00FB6335">
        <w:rPr>
          <w:rFonts w:eastAsia="Arial Unicode MS"/>
          <w:b/>
          <w:sz w:val="22"/>
          <w:szCs w:val="22"/>
        </w:rPr>
        <w:t>эмигрировавшие</w:t>
      </w:r>
      <w:proofErr w:type="gramEnd"/>
      <w:r w:rsidR="00FB6335">
        <w:rPr>
          <w:rFonts w:eastAsia="Arial Unicode MS"/>
          <w:b/>
          <w:sz w:val="22"/>
          <w:szCs w:val="22"/>
        </w:rPr>
        <w:t xml:space="preserve"> в 1994-1997 из Казахстана  и проф. </w:t>
      </w:r>
      <w:proofErr w:type="spellStart"/>
      <w:r w:rsidR="00FB6335">
        <w:rPr>
          <w:rFonts w:eastAsia="Arial Unicode MS"/>
          <w:b/>
          <w:sz w:val="22"/>
          <w:szCs w:val="22"/>
        </w:rPr>
        <w:t>Мейрамов</w:t>
      </w:r>
      <w:proofErr w:type="spellEnd"/>
      <w:r w:rsidR="00FB6335">
        <w:rPr>
          <w:rFonts w:eastAsia="Arial Unicode MS"/>
          <w:b/>
          <w:sz w:val="22"/>
          <w:szCs w:val="22"/>
        </w:rPr>
        <w:t xml:space="preserve"> Г.Г.</w:t>
      </w:r>
    </w:p>
    <w:p w:rsidR="009C6B3C" w:rsidRDefault="00306AF3" w:rsidP="009C6B3C">
      <w:pPr>
        <w:pStyle w:val="32"/>
        <w:jc w:val="both"/>
        <w:rPr>
          <w:rFonts w:eastAsia="Arial Unicode MS"/>
          <w:b/>
          <w:sz w:val="22"/>
          <w:szCs w:val="22"/>
        </w:rPr>
      </w:pPr>
      <w:r>
        <w:rPr>
          <w:rFonts w:eastAsia="Arial Unicode MS"/>
          <w:b/>
          <w:sz w:val="22"/>
          <w:szCs w:val="22"/>
        </w:rPr>
        <w:t xml:space="preserve"> В </w:t>
      </w:r>
      <w:r w:rsidRPr="002D2835">
        <w:rPr>
          <w:rFonts w:eastAsia="Arial Unicode MS"/>
          <w:b/>
          <w:color w:val="FF0000"/>
          <w:sz w:val="22"/>
          <w:szCs w:val="22"/>
        </w:rPr>
        <w:t>1994-2024</w:t>
      </w:r>
      <w:r>
        <w:rPr>
          <w:rFonts w:eastAsia="Arial Unicode MS"/>
          <w:b/>
          <w:sz w:val="22"/>
          <w:szCs w:val="22"/>
        </w:rPr>
        <w:t xml:space="preserve"> взял на себя труд продолжить тему и успешно завершил ее в </w:t>
      </w:r>
      <w:r w:rsidRPr="002D2835">
        <w:rPr>
          <w:rFonts w:eastAsia="Arial Unicode MS"/>
          <w:b/>
          <w:color w:val="FF0000"/>
          <w:sz w:val="22"/>
          <w:szCs w:val="22"/>
        </w:rPr>
        <w:t>2024</w:t>
      </w:r>
      <w:r>
        <w:rPr>
          <w:rFonts w:eastAsia="Arial Unicode MS"/>
          <w:b/>
          <w:color w:val="FF0000"/>
          <w:sz w:val="22"/>
          <w:szCs w:val="22"/>
        </w:rPr>
        <w:t xml:space="preserve"> </w:t>
      </w:r>
      <w:r w:rsidRPr="000E2CB2">
        <w:rPr>
          <w:rFonts w:eastAsia="Arial Unicode MS"/>
          <w:b/>
          <w:sz w:val="22"/>
          <w:szCs w:val="22"/>
        </w:rPr>
        <w:t>г.</w:t>
      </w:r>
      <w:r>
        <w:rPr>
          <w:rFonts w:eastAsia="Arial Unicode MS"/>
          <w:b/>
          <w:sz w:val="22"/>
          <w:szCs w:val="22"/>
        </w:rPr>
        <w:t xml:space="preserve"> </w:t>
      </w:r>
      <w:proofErr w:type="spellStart"/>
      <w:r>
        <w:rPr>
          <w:rFonts w:eastAsia="Arial Unicode MS"/>
          <w:b/>
          <w:sz w:val="22"/>
          <w:szCs w:val="22"/>
        </w:rPr>
        <w:t>единс</w:t>
      </w:r>
      <w:proofErr w:type="gramStart"/>
      <w:r>
        <w:rPr>
          <w:rFonts w:eastAsia="Arial Unicode MS"/>
          <w:b/>
          <w:sz w:val="22"/>
          <w:szCs w:val="22"/>
        </w:rPr>
        <w:t>т</w:t>
      </w:r>
      <w:proofErr w:type="spellEnd"/>
      <w:r w:rsidR="00FB6335">
        <w:rPr>
          <w:rFonts w:eastAsia="Arial Unicode MS"/>
          <w:b/>
          <w:sz w:val="22"/>
          <w:szCs w:val="22"/>
        </w:rPr>
        <w:t>-</w:t>
      </w:r>
      <w:proofErr w:type="gramEnd"/>
      <w:r w:rsidR="00FB6335">
        <w:rPr>
          <w:rFonts w:eastAsia="Arial Unicode MS"/>
          <w:b/>
          <w:sz w:val="22"/>
          <w:szCs w:val="22"/>
        </w:rPr>
        <w:t xml:space="preserve"> </w:t>
      </w:r>
      <w:r>
        <w:rPr>
          <w:rFonts w:eastAsia="Arial Unicode MS"/>
          <w:b/>
          <w:sz w:val="22"/>
          <w:szCs w:val="22"/>
        </w:rPr>
        <w:t xml:space="preserve">венный оставшийся в Караганде проф. </w:t>
      </w:r>
      <w:proofErr w:type="spellStart"/>
      <w:r>
        <w:rPr>
          <w:rFonts w:eastAsia="Arial Unicode MS"/>
          <w:b/>
          <w:sz w:val="22"/>
          <w:szCs w:val="22"/>
        </w:rPr>
        <w:t>Мейрамов</w:t>
      </w:r>
      <w:proofErr w:type="spellEnd"/>
      <w:r>
        <w:rPr>
          <w:rFonts w:eastAsia="Arial Unicode MS"/>
          <w:b/>
          <w:sz w:val="22"/>
          <w:szCs w:val="22"/>
        </w:rPr>
        <w:t xml:space="preserve"> Г.Г., усилив международный авторитет направления, основан</w:t>
      </w:r>
      <w:r w:rsidR="00F00B9C">
        <w:rPr>
          <w:rFonts w:eastAsia="Arial Unicode MS"/>
          <w:b/>
          <w:sz w:val="22"/>
          <w:szCs w:val="22"/>
        </w:rPr>
        <w:t xml:space="preserve">ного проф. </w:t>
      </w:r>
      <w:proofErr w:type="spellStart"/>
      <w:r w:rsidR="00F00B9C">
        <w:rPr>
          <w:rFonts w:eastAsia="Arial Unicode MS"/>
          <w:b/>
          <w:sz w:val="22"/>
          <w:szCs w:val="22"/>
        </w:rPr>
        <w:t>Лаза</w:t>
      </w:r>
      <w:r>
        <w:rPr>
          <w:rFonts w:eastAsia="Arial Unicode MS"/>
          <w:b/>
          <w:sz w:val="22"/>
          <w:szCs w:val="22"/>
        </w:rPr>
        <w:t>рисом</w:t>
      </w:r>
      <w:proofErr w:type="spellEnd"/>
      <w:r>
        <w:rPr>
          <w:rFonts w:eastAsia="Arial Unicode MS"/>
          <w:b/>
          <w:sz w:val="22"/>
          <w:szCs w:val="22"/>
        </w:rPr>
        <w:t xml:space="preserve"> Я.А.</w:t>
      </w:r>
      <w:r w:rsidRPr="0049270D">
        <w:rPr>
          <w:rFonts w:eastAsia="Arial Unicode MS"/>
          <w:b/>
          <w:sz w:val="22"/>
          <w:szCs w:val="22"/>
        </w:rPr>
        <w:t xml:space="preserve"> </w:t>
      </w:r>
      <w:r w:rsidR="00F00B9C">
        <w:rPr>
          <w:rFonts w:eastAsia="Arial Unicode MS"/>
          <w:b/>
          <w:sz w:val="22"/>
          <w:szCs w:val="22"/>
        </w:rPr>
        <w:t xml:space="preserve">в </w:t>
      </w:r>
      <w:r w:rsidR="00F00B9C" w:rsidRPr="004871DA">
        <w:rPr>
          <w:rFonts w:eastAsia="Arial Unicode MS"/>
          <w:b/>
          <w:color w:val="FF0000"/>
          <w:sz w:val="22"/>
          <w:szCs w:val="22"/>
        </w:rPr>
        <w:t>1951</w:t>
      </w:r>
      <w:r w:rsidR="00F00B9C">
        <w:rPr>
          <w:rFonts w:eastAsia="Arial Unicode MS"/>
          <w:b/>
          <w:sz w:val="22"/>
          <w:szCs w:val="22"/>
        </w:rPr>
        <w:t xml:space="preserve"> г. </w:t>
      </w:r>
    </w:p>
    <w:p w:rsidR="009C6B3C" w:rsidRDefault="009C6B3C" w:rsidP="009C6B3C">
      <w:pPr>
        <w:pStyle w:val="32"/>
        <w:jc w:val="center"/>
        <w:rPr>
          <w:rFonts w:eastAsia="Times New Roman"/>
          <w:b/>
          <w:color w:val="002060"/>
          <w:lang w:eastAsia="ru-RU"/>
        </w:rPr>
      </w:pPr>
      <w:r w:rsidRPr="009C6B3C">
        <w:rPr>
          <w:rFonts w:eastAsia="Arial Unicode MS"/>
          <w:b/>
          <w:sz w:val="22"/>
          <w:szCs w:val="22"/>
        </w:rPr>
        <w:drawing>
          <wp:inline distT="0" distB="0" distL="0" distR="0">
            <wp:extent cx="3714750" cy="1768099"/>
            <wp:effectExtent l="19050" t="0" r="0" b="0"/>
            <wp:docPr id="2" name="Рисунок 1" descr="C:\Users\user\AppData\Local\Microsoft\Windows\Temporary Internet Files\Content.Word\IMG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7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20000"/>
                    </a:blip>
                    <a:srcRect l="3907" t="25413" r="1333" b="1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07" cy="177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3C" w:rsidRPr="009C6B3C" w:rsidRDefault="009C6B3C" w:rsidP="009C6B3C">
      <w:pPr>
        <w:pStyle w:val="32"/>
        <w:jc w:val="center"/>
        <w:rPr>
          <w:rFonts w:eastAsia="Times New Roman"/>
          <w:b/>
          <w:color w:val="002060"/>
          <w:sz w:val="18"/>
          <w:szCs w:val="18"/>
          <w:lang w:eastAsia="ru-RU"/>
        </w:rPr>
      </w:pPr>
      <w:r w:rsidRPr="009C6B3C">
        <w:rPr>
          <w:rFonts w:eastAsia="Times New Roman"/>
          <w:b/>
          <w:color w:val="002060"/>
          <w:sz w:val="18"/>
          <w:szCs w:val="18"/>
          <w:lang w:eastAsia="ru-RU"/>
        </w:rPr>
        <w:t>Мемориальная доска на стене дома по ул</w:t>
      </w:r>
      <w:proofErr w:type="gramStart"/>
      <w:r w:rsidRPr="009C6B3C">
        <w:rPr>
          <w:rFonts w:eastAsia="Times New Roman"/>
          <w:b/>
          <w:color w:val="002060"/>
          <w:sz w:val="18"/>
          <w:szCs w:val="18"/>
          <w:lang w:eastAsia="ru-RU"/>
        </w:rPr>
        <w:t>.Д</w:t>
      </w:r>
      <w:proofErr w:type="gramEnd"/>
      <w:r w:rsidRPr="009C6B3C">
        <w:rPr>
          <w:rFonts w:eastAsia="Times New Roman"/>
          <w:b/>
          <w:color w:val="002060"/>
          <w:sz w:val="18"/>
          <w:szCs w:val="18"/>
          <w:lang w:eastAsia="ru-RU"/>
        </w:rPr>
        <w:t xml:space="preserve">жамбула,7, где жили с 1955 по 2004 годы проф. </w:t>
      </w:r>
      <w:proofErr w:type="spellStart"/>
      <w:r w:rsidRPr="009C6B3C">
        <w:rPr>
          <w:rFonts w:eastAsia="Times New Roman"/>
          <w:b/>
          <w:color w:val="002060"/>
          <w:sz w:val="18"/>
          <w:szCs w:val="18"/>
          <w:lang w:eastAsia="ru-RU"/>
        </w:rPr>
        <w:t>Лазарис</w:t>
      </w:r>
      <w:proofErr w:type="spellEnd"/>
      <w:r w:rsidRPr="009C6B3C">
        <w:rPr>
          <w:rFonts w:eastAsia="Times New Roman"/>
          <w:b/>
          <w:color w:val="002060"/>
          <w:sz w:val="18"/>
          <w:szCs w:val="18"/>
          <w:lang w:eastAsia="ru-RU"/>
        </w:rPr>
        <w:t xml:space="preserve"> Я.А. и проф. Серебровская И.А.</w:t>
      </w:r>
    </w:p>
    <w:p w:rsidR="00886FAE" w:rsidRDefault="00704159" w:rsidP="00886FAE">
      <w:pPr>
        <w:ind w:firstLine="70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</w:p>
    <w:p w:rsidR="009F5C8A" w:rsidRPr="009F5C8A" w:rsidRDefault="009F5C8A" w:rsidP="009F5C8A">
      <w:pPr>
        <w:jc w:val="both"/>
        <w:rPr>
          <w:b/>
          <w:i/>
          <w:sz w:val="20"/>
          <w:szCs w:val="20"/>
        </w:rPr>
      </w:pPr>
      <w:proofErr w:type="spellStart"/>
      <w:r w:rsidRPr="00B97C49">
        <w:rPr>
          <w:b/>
          <w:sz w:val="20"/>
          <w:szCs w:val="20"/>
          <w:highlight w:val="yellow"/>
        </w:rPr>
        <w:lastRenderedPageBreak/>
        <w:t>Мейрамов</w:t>
      </w:r>
      <w:proofErr w:type="spellEnd"/>
      <w:r w:rsidRPr="00B97C49">
        <w:rPr>
          <w:b/>
          <w:sz w:val="20"/>
          <w:szCs w:val="20"/>
          <w:highlight w:val="yellow"/>
        </w:rPr>
        <w:t xml:space="preserve"> Г.Г.,</w:t>
      </w:r>
      <w:r w:rsidRPr="00B97C49">
        <w:rPr>
          <w:b/>
          <w:color w:val="FF0000"/>
          <w:sz w:val="20"/>
          <w:szCs w:val="20"/>
          <w:highlight w:val="yellow"/>
        </w:rPr>
        <w:t>1947</w:t>
      </w:r>
      <w:r w:rsidRPr="00B97C49">
        <w:rPr>
          <w:sz w:val="20"/>
          <w:szCs w:val="20"/>
          <w:highlight w:val="yellow"/>
        </w:rPr>
        <w:t xml:space="preserve"> г., </w:t>
      </w:r>
      <w:proofErr w:type="spellStart"/>
      <w:r w:rsidRPr="00B97C49">
        <w:rPr>
          <w:sz w:val="20"/>
          <w:szCs w:val="20"/>
          <w:highlight w:val="yellow"/>
        </w:rPr>
        <w:t>исследователь-диабетолог</w:t>
      </w:r>
      <w:proofErr w:type="spellEnd"/>
      <w:r w:rsidRPr="00B97C49">
        <w:rPr>
          <w:sz w:val="20"/>
          <w:szCs w:val="20"/>
          <w:highlight w:val="yellow"/>
        </w:rPr>
        <w:t xml:space="preserve">; родился в семье </w:t>
      </w:r>
      <w:proofErr w:type="spellStart"/>
      <w:r w:rsidRPr="00B97C49">
        <w:rPr>
          <w:sz w:val="20"/>
          <w:szCs w:val="20"/>
          <w:highlight w:val="yellow"/>
        </w:rPr>
        <w:t>Мейрамова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Габдуллы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Ашимовича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r w:rsidRPr="00B97C49">
        <w:rPr>
          <w:color w:val="7030A0"/>
          <w:sz w:val="20"/>
          <w:szCs w:val="20"/>
          <w:highlight w:val="yellow"/>
        </w:rPr>
        <w:t>(</w:t>
      </w:r>
      <w:r w:rsidRPr="00B97C49">
        <w:rPr>
          <w:b/>
          <w:color w:val="7030A0"/>
          <w:sz w:val="20"/>
          <w:szCs w:val="20"/>
          <w:highlight w:val="yellow"/>
        </w:rPr>
        <w:t>1918-1994</w:t>
      </w:r>
      <w:r w:rsidRPr="00B97C49">
        <w:rPr>
          <w:color w:val="7030A0"/>
          <w:sz w:val="20"/>
          <w:szCs w:val="20"/>
          <w:highlight w:val="yellow"/>
        </w:rPr>
        <w:t>),</w:t>
      </w:r>
      <w:r w:rsidRPr="00B97C49">
        <w:rPr>
          <w:sz w:val="20"/>
          <w:szCs w:val="20"/>
          <w:highlight w:val="yellow"/>
        </w:rPr>
        <w:t xml:space="preserve"> профессора русского языкознания </w:t>
      </w:r>
      <w:proofErr w:type="spellStart"/>
      <w:r w:rsidRPr="00B97C49">
        <w:rPr>
          <w:sz w:val="20"/>
          <w:szCs w:val="20"/>
          <w:highlight w:val="yellow"/>
        </w:rPr>
        <w:t>КарГУ</w:t>
      </w:r>
      <w:proofErr w:type="spellEnd"/>
      <w:r w:rsidRPr="00B97C49">
        <w:rPr>
          <w:sz w:val="20"/>
          <w:szCs w:val="20"/>
          <w:highlight w:val="yellow"/>
        </w:rPr>
        <w:t xml:space="preserve"> им. </w:t>
      </w:r>
      <w:proofErr w:type="spellStart"/>
      <w:r w:rsidRPr="00B97C49">
        <w:rPr>
          <w:sz w:val="20"/>
          <w:szCs w:val="20"/>
          <w:highlight w:val="yellow"/>
        </w:rPr>
        <w:t>Е.А.Букетова</w:t>
      </w:r>
      <w:proofErr w:type="spellEnd"/>
      <w:r w:rsidRPr="00B97C49">
        <w:rPr>
          <w:sz w:val="20"/>
          <w:szCs w:val="20"/>
          <w:highlight w:val="yellow"/>
        </w:rPr>
        <w:t>, доктора педагогических наук (</w:t>
      </w:r>
      <w:r w:rsidRPr="00B97C49">
        <w:rPr>
          <w:b/>
          <w:color w:val="FF0000"/>
          <w:sz w:val="20"/>
          <w:szCs w:val="20"/>
          <w:highlight w:val="yellow"/>
        </w:rPr>
        <w:t>СССР</w:t>
      </w:r>
      <w:proofErr w:type="gramStart"/>
      <w:r w:rsidRPr="00B97C49">
        <w:rPr>
          <w:b/>
          <w:color w:val="FF0000"/>
          <w:sz w:val="20"/>
          <w:szCs w:val="20"/>
          <w:highlight w:val="yellow"/>
        </w:rPr>
        <w:t>,М</w:t>
      </w:r>
      <w:proofErr w:type="gramEnd"/>
      <w:r w:rsidRPr="00B97C49">
        <w:rPr>
          <w:b/>
          <w:color w:val="FF0000"/>
          <w:sz w:val="20"/>
          <w:szCs w:val="20"/>
          <w:highlight w:val="yellow"/>
        </w:rPr>
        <w:t>осква,1969</w:t>
      </w:r>
      <w:r w:rsidRPr="00B97C49">
        <w:rPr>
          <w:sz w:val="20"/>
          <w:szCs w:val="20"/>
          <w:highlight w:val="yellow"/>
        </w:rPr>
        <w:t>), профессора (</w:t>
      </w:r>
      <w:r w:rsidRPr="00B97C49">
        <w:rPr>
          <w:b/>
          <w:color w:val="FF0000"/>
          <w:sz w:val="20"/>
          <w:szCs w:val="20"/>
          <w:highlight w:val="yellow"/>
        </w:rPr>
        <w:t>СССР,Москва,1970</w:t>
      </w:r>
      <w:r w:rsidRPr="00B97C49">
        <w:rPr>
          <w:sz w:val="20"/>
          <w:szCs w:val="20"/>
          <w:highlight w:val="yellow"/>
        </w:rPr>
        <w:t xml:space="preserve">). Является праправнуком </w:t>
      </w:r>
      <w:proofErr w:type="spellStart"/>
      <w:r w:rsidRPr="00B97C49">
        <w:rPr>
          <w:sz w:val="20"/>
          <w:szCs w:val="20"/>
          <w:highlight w:val="yellow"/>
        </w:rPr>
        <w:t>Жанайдара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Орынбаева</w:t>
      </w:r>
      <w:proofErr w:type="spellEnd"/>
      <w:r w:rsidRPr="00B97C49">
        <w:rPr>
          <w:sz w:val="20"/>
          <w:szCs w:val="20"/>
          <w:highlight w:val="yellow"/>
        </w:rPr>
        <w:t xml:space="preserve"> (</w:t>
      </w:r>
      <w:r w:rsidRPr="00B97C49">
        <w:rPr>
          <w:b/>
          <w:color w:val="FF0000"/>
          <w:sz w:val="20"/>
          <w:szCs w:val="20"/>
          <w:highlight w:val="yellow"/>
        </w:rPr>
        <w:t>1818-1879</w:t>
      </w:r>
      <w:r w:rsidRPr="00B97C49">
        <w:rPr>
          <w:sz w:val="20"/>
          <w:szCs w:val="20"/>
          <w:highlight w:val="yellow"/>
        </w:rPr>
        <w:t xml:space="preserve">?) и </w:t>
      </w:r>
      <w:proofErr w:type="spellStart"/>
      <w:r w:rsidRPr="00B97C49">
        <w:rPr>
          <w:sz w:val="20"/>
          <w:szCs w:val="20"/>
          <w:highlight w:val="yellow"/>
        </w:rPr>
        <w:t>Мейрама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Джанайдарова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r w:rsidRPr="00B97C49">
        <w:rPr>
          <w:color w:val="7030A0"/>
          <w:sz w:val="20"/>
          <w:szCs w:val="20"/>
          <w:highlight w:val="yellow"/>
        </w:rPr>
        <w:t>(</w:t>
      </w:r>
      <w:r w:rsidRPr="00B97C49">
        <w:rPr>
          <w:b/>
          <w:color w:val="FF0000"/>
          <w:sz w:val="20"/>
          <w:szCs w:val="20"/>
          <w:highlight w:val="yellow"/>
        </w:rPr>
        <w:t>1844-1921</w:t>
      </w:r>
      <w:r w:rsidRPr="00B97C49">
        <w:rPr>
          <w:color w:val="7030A0"/>
          <w:sz w:val="20"/>
          <w:szCs w:val="20"/>
          <w:highlight w:val="yellow"/>
        </w:rPr>
        <w:t>)-</w:t>
      </w:r>
      <w:r w:rsidRPr="00B97C49">
        <w:rPr>
          <w:sz w:val="20"/>
          <w:szCs w:val="20"/>
          <w:highlight w:val="yellow"/>
        </w:rPr>
        <w:t xml:space="preserve">волостных управителей </w:t>
      </w:r>
      <w:proofErr w:type="spellStart"/>
      <w:r w:rsidRPr="00B97C49">
        <w:rPr>
          <w:sz w:val="20"/>
          <w:szCs w:val="20"/>
          <w:highlight w:val="yellow"/>
        </w:rPr>
        <w:t>Терсакканской</w:t>
      </w:r>
      <w:proofErr w:type="spellEnd"/>
      <w:r w:rsidRPr="00B97C49">
        <w:rPr>
          <w:sz w:val="20"/>
          <w:szCs w:val="20"/>
          <w:highlight w:val="yellow"/>
        </w:rPr>
        <w:t xml:space="preserve"> волости </w:t>
      </w:r>
      <w:proofErr w:type="spellStart"/>
      <w:r w:rsidRPr="00B97C49">
        <w:rPr>
          <w:sz w:val="20"/>
          <w:szCs w:val="20"/>
          <w:highlight w:val="yellow"/>
        </w:rPr>
        <w:t>Атба</w:t>
      </w:r>
      <w:proofErr w:type="spellEnd"/>
      <w:r w:rsidRPr="00B97C49">
        <w:rPr>
          <w:sz w:val="20"/>
          <w:szCs w:val="20"/>
          <w:highlight w:val="yellow"/>
        </w:rPr>
        <w:t xml:space="preserve">- </w:t>
      </w:r>
      <w:proofErr w:type="spellStart"/>
      <w:r w:rsidRPr="00B97C49">
        <w:rPr>
          <w:sz w:val="20"/>
          <w:szCs w:val="20"/>
          <w:highlight w:val="yellow"/>
        </w:rPr>
        <w:t>сарского</w:t>
      </w:r>
      <w:proofErr w:type="spellEnd"/>
      <w:r w:rsidRPr="00B97C49">
        <w:rPr>
          <w:sz w:val="20"/>
          <w:szCs w:val="20"/>
          <w:highlight w:val="yellow"/>
        </w:rPr>
        <w:t xml:space="preserve"> уезда, Степного </w:t>
      </w:r>
      <w:proofErr w:type="spellStart"/>
      <w:r w:rsidRPr="00B97C49">
        <w:rPr>
          <w:sz w:val="20"/>
          <w:szCs w:val="20"/>
          <w:highlight w:val="yellow"/>
        </w:rPr>
        <w:t>Генерал-Губернаторства</w:t>
      </w:r>
      <w:proofErr w:type="spellEnd"/>
      <w:r w:rsidRPr="00B97C49">
        <w:rPr>
          <w:sz w:val="20"/>
          <w:szCs w:val="20"/>
          <w:highlight w:val="yellow"/>
        </w:rPr>
        <w:t xml:space="preserve"> (г</w:t>
      </w:r>
      <w:proofErr w:type="gramStart"/>
      <w:r w:rsidRPr="00B97C49">
        <w:rPr>
          <w:sz w:val="20"/>
          <w:szCs w:val="20"/>
          <w:highlight w:val="yellow"/>
        </w:rPr>
        <w:t>.О</w:t>
      </w:r>
      <w:proofErr w:type="gramEnd"/>
      <w:r w:rsidRPr="00B97C49">
        <w:rPr>
          <w:sz w:val="20"/>
          <w:szCs w:val="20"/>
          <w:highlight w:val="yellow"/>
        </w:rPr>
        <w:t xml:space="preserve">мск) Российской Империи. На </w:t>
      </w:r>
      <w:r w:rsidRPr="00B97C49">
        <w:rPr>
          <w:b/>
          <w:color w:val="FF0000"/>
          <w:sz w:val="20"/>
          <w:szCs w:val="20"/>
          <w:highlight w:val="yellow"/>
        </w:rPr>
        <w:t>3-м</w:t>
      </w:r>
      <w:r w:rsidRPr="00B97C49">
        <w:rPr>
          <w:sz w:val="20"/>
          <w:szCs w:val="20"/>
          <w:highlight w:val="yellow"/>
        </w:rPr>
        <w:t xml:space="preserve"> Всемирном Конгрессе Ориенталистов (</w:t>
      </w:r>
      <w:r w:rsidRPr="00B97C49">
        <w:rPr>
          <w:b/>
          <w:color w:val="FF0000"/>
          <w:sz w:val="20"/>
          <w:szCs w:val="20"/>
          <w:highlight w:val="yellow"/>
        </w:rPr>
        <w:t>г</w:t>
      </w:r>
      <w:proofErr w:type="gramStart"/>
      <w:r w:rsidRPr="00B97C49">
        <w:rPr>
          <w:b/>
          <w:color w:val="FF0000"/>
          <w:sz w:val="20"/>
          <w:szCs w:val="20"/>
          <w:highlight w:val="yellow"/>
        </w:rPr>
        <w:t>.С</w:t>
      </w:r>
      <w:proofErr w:type="gramEnd"/>
      <w:r w:rsidRPr="00B97C49">
        <w:rPr>
          <w:b/>
          <w:color w:val="FF0000"/>
          <w:sz w:val="20"/>
          <w:szCs w:val="20"/>
          <w:highlight w:val="yellow"/>
        </w:rPr>
        <w:t>анкт-Петербург,1876</w:t>
      </w:r>
      <w:r w:rsidRPr="00B97C49">
        <w:rPr>
          <w:b/>
          <w:sz w:val="20"/>
          <w:szCs w:val="20"/>
          <w:highlight w:val="yellow"/>
        </w:rPr>
        <w:t>)</w:t>
      </w:r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Мейрам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Джанайдаров</w:t>
      </w:r>
      <w:proofErr w:type="spellEnd"/>
      <w:r w:rsidRPr="00B97C49">
        <w:rPr>
          <w:sz w:val="20"/>
          <w:szCs w:val="20"/>
          <w:highlight w:val="yellow"/>
        </w:rPr>
        <w:t xml:space="preserve"> представил ряд изделий на- родных промыслов, изготовленных в аулах его волости. Окончил Карагандинский медицинский институт в </w:t>
      </w:r>
      <w:r w:rsidRPr="00B97C49">
        <w:rPr>
          <w:b/>
          <w:color w:val="FF0000"/>
          <w:sz w:val="20"/>
          <w:szCs w:val="20"/>
          <w:highlight w:val="yellow"/>
        </w:rPr>
        <w:t>1971</w:t>
      </w:r>
      <w:r w:rsidRPr="00B97C49">
        <w:rPr>
          <w:sz w:val="20"/>
          <w:szCs w:val="20"/>
          <w:highlight w:val="yellow"/>
        </w:rPr>
        <w:t xml:space="preserve"> г. Начало научной работы - в </w:t>
      </w:r>
      <w:r w:rsidRPr="00B97C49">
        <w:rPr>
          <w:b/>
          <w:color w:val="FF0000"/>
          <w:sz w:val="20"/>
          <w:szCs w:val="20"/>
          <w:highlight w:val="yellow"/>
        </w:rPr>
        <w:t xml:space="preserve">1964 </w:t>
      </w:r>
      <w:r w:rsidRPr="00B97C49">
        <w:rPr>
          <w:sz w:val="20"/>
          <w:szCs w:val="20"/>
          <w:highlight w:val="yellow"/>
        </w:rPr>
        <w:t>г. Единственное направление исследований (</w:t>
      </w:r>
      <w:r w:rsidRPr="00B97C49">
        <w:rPr>
          <w:b/>
          <w:color w:val="FF0000"/>
          <w:sz w:val="20"/>
          <w:szCs w:val="20"/>
          <w:highlight w:val="yellow"/>
        </w:rPr>
        <w:t>1964-2024</w:t>
      </w:r>
      <w:r w:rsidRPr="00B97C49">
        <w:rPr>
          <w:sz w:val="20"/>
          <w:szCs w:val="20"/>
          <w:highlight w:val="yellow"/>
        </w:rPr>
        <w:t>) –“</w:t>
      </w:r>
      <w:proofErr w:type="spellStart"/>
      <w:r w:rsidRPr="00B97C49">
        <w:rPr>
          <w:b/>
          <w:color w:val="FF0000"/>
          <w:sz w:val="20"/>
          <w:szCs w:val="20"/>
          <w:highlight w:val="yellow"/>
        </w:rPr>
        <w:t>Диабетогенные</w:t>
      </w:r>
      <w:proofErr w:type="spellEnd"/>
      <w:r w:rsidRPr="00B97C49">
        <w:rPr>
          <w:b/>
          <w:color w:val="FF0000"/>
          <w:sz w:val="20"/>
          <w:szCs w:val="20"/>
          <w:highlight w:val="yellow"/>
        </w:rPr>
        <w:t xml:space="preserve"> </w:t>
      </w:r>
      <w:proofErr w:type="spellStart"/>
      <w:r w:rsidRPr="00B97C49">
        <w:rPr>
          <w:b/>
          <w:color w:val="FF0000"/>
          <w:sz w:val="20"/>
          <w:szCs w:val="20"/>
          <w:highlight w:val="yellow"/>
        </w:rPr>
        <w:t>Цинксвязывающие</w:t>
      </w:r>
      <w:proofErr w:type="spellEnd"/>
      <w:r w:rsidRPr="00B97C49">
        <w:rPr>
          <w:b/>
          <w:color w:val="FF0000"/>
          <w:sz w:val="20"/>
          <w:szCs w:val="20"/>
          <w:highlight w:val="yellow"/>
        </w:rPr>
        <w:t xml:space="preserve"> </w:t>
      </w:r>
      <w:proofErr w:type="spellStart"/>
      <w:r w:rsidRPr="00B97C49">
        <w:rPr>
          <w:b/>
          <w:color w:val="FF0000"/>
          <w:sz w:val="20"/>
          <w:szCs w:val="20"/>
          <w:highlight w:val="yellow"/>
        </w:rPr>
        <w:t>В-цитотоксические</w:t>
      </w:r>
      <w:proofErr w:type="spellEnd"/>
      <w:r w:rsidRPr="00B97C49">
        <w:rPr>
          <w:b/>
          <w:color w:val="FF0000"/>
          <w:sz w:val="20"/>
          <w:szCs w:val="20"/>
          <w:highlight w:val="yellow"/>
        </w:rPr>
        <w:t xml:space="preserve"> Соединения</w:t>
      </w:r>
      <w:r w:rsidRPr="00B97C49">
        <w:rPr>
          <w:sz w:val="20"/>
          <w:szCs w:val="20"/>
          <w:highlight w:val="yellow"/>
        </w:rPr>
        <w:t>” (Мин</w:t>
      </w:r>
      <w:proofErr w:type="gramStart"/>
      <w:r w:rsidRPr="00B97C49">
        <w:rPr>
          <w:sz w:val="20"/>
          <w:szCs w:val="20"/>
          <w:highlight w:val="yellow"/>
        </w:rPr>
        <w:t>.Ю</w:t>
      </w:r>
      <w:proofErr w:type="gramEnd"/>
      <w:r w:rsidRPr="00B97C49">
        <w:rPr>
          <w:sz w:val="20"/>
          <w:szCs w:val="20"/>
          <w:highlight w:val="yellow"/>
        </w:rPr>
        <w:t xml:space="preserve">ст.Каз.,№230 от 01. 09.2004) посвященное изучению механизмов возникновения, развития и предотвращения диабета, </w:t>
      </w:r>
      <w:proofErr w:type="spellStart"/>
      <w:r w:rsidRPr="00B97C49">
        <w:rPr>
          <w:sz w:val="20"/>
          <w:szCs w:val="20"/>
          <w:highlight w:val="yellow"/>
        </w:rPr>
        <w:t>вызы</w:t>
      </w:r>
      <w:proofErr w:type="spellEnd"/>
      <w:r w:rsidRPr="00B97C49">
        <w:rPr>
          <w:sz w:val="20"/>
          <w:szCs w:val="20"/>
          <w:highlight w:val="yellow"/>
        </w:rPr>
        <w:t xml:space="preserve">- </w:t>
      </w:r>
      <w:proofErr w:type="spellStart"/>
      <w:r w:rsidRPr="00B97C49">
        <w:rPr>
          <w:sz w:val="20"/>
          <w:szCs w:val="20"/>
          <w:highlight w:val="yellow"/>
        </w:rPr>
        <w:t>ваемого</w:t>
      </w:r>
      <w:proofErr w:type="spellEnd"/>
      <w:r w:rsidRPr="00B97C49">
        <w:rPr>
          <w:sz w:val="20"/>
          <w:szCs w:val="20"/>
          <w:highlight w:val="yellow"/>
        </w:rPr>
        <w:t xml:space="preserve"> химическими </w:t>
      </w:r>
      <w:proofErr w:type="spellStart"/>
      <w:r w:rsidRPr="00B97C49">
        <w:rPr>
          <w:sz w:val="20"/>
          <w:szCs w:val="20"/>
          <w:highlight w:val="yellow"/>
        </w:rPr>
        <w:t>комплексобразующими</w:t>
      </w:r>
      <w:proofErr w:type="spellEnd"/>
      <w:r w:rsidRPr="00B97C49">
        <w:rPr>
          <w:sz w:val="20"/>
          <w:szCs w:val="20"/>
          <w:highlight w:val="yellow"/>
        </w:rPr>
        <w:t xml:space="preserve"> Автор 84 научных работ, опубликованных в журналах СССР, России, ФРГ, Японии, Англии, Франции, США, Италии, Канады, Австралии, Австрии, в том </w:t>
      </w:r>
      <w:proofErr w:type="gramStart"/>
      <w:r w:rsidRPr="00B97C49">
        <w:rPr>
          <w:sz w:val="20"/>
          <w:szCs w:val="20"/>
          <w:highlight w:val="yellow"/>
        </w:rPr>
        <w:t>числе</w:t>
      </w:r>
      <w:proofErr w:type="gramEnd"/>
      <w:r w:rsidRPr="00B97C49">
        <w:rPr>
          <w:sz w:val="20"/>
          <w:szCs w:val="20"/>
          <w:highlight w:val="yellow"/>
        </w:rPr>
        <w:t xml:space="preserve"> 54 в цитируемых зарубежных журналах (</w:t>
      </w:r>
      <w:r w:rsidRPr="00B97C49">
        <w:rPr>
          <w:sz w:val="20"/>
          <w:szCs w:val="20"/>
          <w:highlight w:val="yellow"/>
          <w:lang w:val="en-US"/>
        </w:rPr>
        <w:t>Thomson</w:t>
      </w:r>
      <w:r w:rsidRPr="00B97C49">
        <w:rPr>
          <w:sz w:val="20"/>
          <w:szCs w:val="20"/>
          <w:highlight w:val="yellow"/>
        </w:rPr>
        <w:t>-</w:t>
      </w:r>
      <w:r w:rsidRPr="00B97C49">
        <w:rPr>
          <w:sz w:val="20"/>
          <w:szCs w:val="20"/>
          <w:highlight w:val="yellow"/>
          <w:lang w:val="en-US"/>
        </w:rPr>
        <w:t>Reuters</w:t>
      </w:r>
      <w:r w:rsidRPr="00B97C49">
        <w:rPr>
          <w:sz w:val="20"/>
          <w:szCs w:val="20"/>
          <w:highlight w:val="yellow"/>
        </w:rPr>
        <w:t xml:space="preserve">, </w:t>
      </w:r>
      <w:r w:rsidRPr="00B97C49">
        <w:rPr>
          <w:sz w:val="20"/>
          <w:szCs w:val="20"/>
          <w:highlight w:val="yellow"/>
          <w:lang w:val="en-US"/>
        </w:rPr>
        <w:t>Scopus</w:t>
      </w:r>
      <w:r w:rsidRPr="00B97C49">
        <w:rPr>
          <w:sz w:val="20"/>
          <w:szCs w:val="20"/>
          <w:highlight w:val="yellow"/>
        </w:rPr>
        <w:t>). Все работы подготовлены им по р</w:t>
      </w:r>
      <w:proofErr w:type="gramStart"/>
      <w:r w:rsidRPr="00B97C49">
        <w:rPr>
          <w:sz w:val="20"/>
          <w:szCs w:val="20"/>
          <w:highlight w:val="yellow"/>
        </w:rPr>
        <w:t>е-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зультатам</w:t>
      </w:r>
      <w:proofErr w:type="spellEnd"/>
      <w:r w:rsidRPr="00B97C49">
        <w:rPr>
          <w:sz w:val="20"/>
          <w:szCs w:val="20"/>
          <w:highlight w:val="yellow"/>
        </w:rPr>
        <w:t xml:space="preserve"> собственных исследований по избранному направлению. Приглашенный член Американской </w:t>
      </w:r>
      <w:proofErr w:type="spellStart"/>
      <w:r w:rsidRPr="00B97C49">
        <w:rPr>
          <w:sz w:val="20"/>
          <w:szCs w:val="20"/>
          <w:highlight w:val="yellow"/>
        </w:rPr>
        <w:t>диабетолологической</w:t>
      </w:r>
      <w:proofErr w:type="spellEnd"/>
      <w:r w:rsidRPr="00B97C49">
        <w:rPr>
          <w:sz w:val="20"/>
          <w:szCs w:val="20"/>
          <w:highlight w:val="yellow"/>
        </w:rPr>
        <w:t xml:space="preserve"> ассоциации (</w:t>
      </w:r>
      <w:r w:rsidRPr="00B97C49">
        <w:rPr>
          <w:b/>
          <w:sz w:val="20"/>
          <w:szCs w:val="20"/>
          <w:highlight w:val="yellow"/>
        </w:rPr>
        <w:t>США</w:t>
      </w:r>
      <w:r w:rsidRPr="00B97C49">
        <w:rPr>
          <w:sz w:val="20"/>
          <w:szCs w:val="20"/>
          <w:highlight w:val="yellow"/>
        </w:rPr>
        <w:t>,</w:t>
      </w:r>
      <w:r w:rsidRPr="00B97C49">
        <w:rPr>
          <w:b/>
          <w:color w:val="FF0000"/>
          <w:sz w:val="20"/>
          <w:szCs w:val="20"/>
          <w:highlight w:val="yellow"/>
        </w:rPr>
        <w:t>1999-2005</w:t>
      </w:r>
      <w:r w:rsidRPr="00B97C49">
        <w:rPr>
          <w:sz w:val="20"/>
          <w:szCs w:val="20"/>
          <w:highlight w:val="yellow"/>
        </w:rPr>
        <w:t xml:space="preserve">). </w:t>
      </w:r>
      <w:proofErr w:type="gramStart"/>
      <w:r w:rsidRPr="00B97C49">
        <w:rPr>
          <w:sz w:val="20"/>
          <w:szCs w:val="20"/>
          <w:highlight w:val="yellow"/>
        </w:rPr>
        <w:t xml:space="preserve">В </w:t>
      </w:r>
      <w:r w:rsidRPr="00B97C49">
        <w:rPr>
          <w:b/>
          <w:color w:val="FF0000"/>
          <w:sz w:val="20"/>
          <w:szCs w:val="20"/>
          <w:highlight w:val="yellow"/>
        </w:rPr>
        <w:t>1988-2011</w:t>
      </w:r>
      <w:r w:rsidRPr="00B97C49">
        <w:rPr>
          <w:sz w:val="20"/>
          <w:szCs w:val="20"/>
          <w:highlight w:val="yellow"/>
        </w:rPr>
        <w:t xml:space="preserve"> выезжал с докладами на всемирные, европейские и американские конгрессы </w:t>
      </w:r>
      <w:proofErr w:type="spellStart"/>
      <w:r w:rsidRPr="00B97C49">
        <w:rPr>
          <w:sz w:val="20"/>
          <w:szCs w:val="20"/>
          <w:highlight w:val="yellow"/>
        </w:rPr>
        <w:t>диабетологов</w:t>
      </w:r>
      <w:proofErr w:type="spellEnd"/>
      <w:r w:rsidRPr="00B97C49">
        <w:rPr>
          <w:sz w:val="20"/>
          <w:szCs w:val="20"/>
          <w:highlight w:val="yellow"/>
        </w:rPr>
        <w:t xml:space="preserve"> в Сидней, Барселону, Амстердам, Лиссабон, Берлин, Копенгаген, Вену, Франкфурт, Хельсинки, Дюссельдорф, Нью-Йорк, </w:t>
      </w:r>
      <w:proofErr w:type="spellStart"/>
      <w:r w:rsidRPr="00B97C49">
        <w:rPr>
          <w:sz w:val="20"/>
          <w:szCs w:val="20"/>
          <w:highlight w:val="yellow"/>
        </w:rPr>
        <w:t>Иннсбрук</w:t>
      </w:r>
      <w:proofErr w:type="spellEnd"/>
      <w:r w:rsidRPr="00B97C49">
        <w:rPr>
          <w:sz w:val="20"/>
          <w:szCs w:val="20"/>
          <w:highlight w:val="yellow"/>
        </w:rPr>
        <w:t xml:space="preserve">, Зальцбург, Вашингтон, </w:t>
      </w:r>
      <w:proofErr w:type="spellStart"/>
      <w:r w:rsidRPr="00B97C49">
        <w:rPr>
          <w:sz w:val="20"/>
          <w:szCs w:val="20"/>
          <w:highlight w:val="yellow"/>
        </w:rPr>
        <w:t>Карлсбург</w:t>
      </w:r>
      <w:proofErr w:type="spellEnd"/>
      <w:r w:rsidRPr="00B97C49">
        <w:rPr>
          <w:sz w:val="20"/>
          <w:szCs w:val="20"/>
          <w:highlight w:val="yellow"/>
        </w:rPr>
        <w:t xml:space="preserve">, Гейдельберг, </w:t>
      </w:r>
      <w:proofErr w:type="spellStart"/>
      <w:r w:rsidRPr="00B97C49">
        <w:rPr>
          <w:sz w:val="20"/>
          <w:szCs w:val="20"/>
          <w:highlight w:val="yellow"/>
        </w:rPr>
        <w:t>Дубай</w:t>
      </w:r>
      <w:proofErr w:type="spellEnd"/>
      <w:r w:rsidRPr="00B97C49">
        <w:rPr>
          <w:sz w:val="20"/>
          <w:szCs w:val="20"/>
          <w:highlight w:val="yellow"/>
        </w:rPr>
        <w:t>, обеспеченных приглашающей стороной, зарубежными лабораториями и фирмами, а также с докладами по приглашению университетов ФРГ и Австралии.</w:t>
      </w:r>
      <w:proofErr w:type="gramEnd"/>
      <w:r w:rsidRPr="00B97C49">
        <w:rPr>
          <w:sz w:val="20"/>
          <w:szCs w:val="20"/>
          <w:highlight w:val="yellow"/>
        </w:rPr>
        <w:t xml:space="preserve"> Доклад в Сиднее </w:t>
      </w:r>
      <w:r w:rsidRPr="00B97C49">
        <w:rPr>
          <w:sz w:val="20"/>
          <w:szCs w:val="20"/>
          <w:highlight w:val="yellow"/>
          <w:lang w:val="ru-MO"/>
        </w:rPr>
        <w:t xml:space="preserve">на Всемирном Конгрессе </w:t>
      </w:r>
      <w:proofErr w:type="spellStart"/>
      <w:r w:rsidRPr="00B97C49">
        <w:rPr>
          <w:sz w:val="20"/>
          <w:szCs w:val="20"/>
          <w:highlight w:val="yellow"/>
          <w:lang w:val="ru-MO"/>
        </w:rPr>
        <w:t>диабетологов</w:t>
      </w:r>
      <w:proofErr w:type="spellEnd"/>
      <w:r w:rsidRPr="00B97C49">
        <w:rPr>
          <w:sz w:val="20"/>
          <w:szCs w:val="20"/>
          <w:highlight w:val="yellow"/>
        </w:rPr>
        <w:t xml:space="preserve"> (</w:t>
      </w:r>
      <w:r w:rsidRPr="00B97C49">
        <w:rPr>
          <w:b/>
          <w:color w:val="FF0000"/>
          <w:sz w:val="20"/>
          <w:szCs w:val="20"/>
          <w:highlight w:val="yellow"/>
        </w:rPr>
        <w:t>1988</w:t>
      </w:r>
      <w:r w:rsidRPr="00B97C49">
        <w:rPr>
          <w:sz w:val="20"/>
          <w:szCs w:val="20"/>
          <w:highlight w:val="yellow"/>
        </w:rPr>
        <w:t xml:space="preserve">) отмечен в числе 50 </w:t>
      </w:r>
      <w:proofErr w:type="gramStart"/>
      <w:r w:rsidRPr="00B97C49">
        <w:rPr>
          <w:sz w:val="20"/>
          <w:szCs w:val="20"/>
          <w:highlight w:val="yellow"/>
        </w:rPr>
        <w:t>премированных</w:t>
      </w:r>
      <w:proofErr w:type="gramEnd"/>
      <w:r w:rsidRPr="00B97C49">
        <w:rPr>
          <w:sz w:val="20"/>
          <w:szCs w:val="20"/>
          <w:highlight w:val="yellow"/>
        </w:rPr>
        <w:t xml:space="preserve"> из 1200 представленных. В </w:t>
      </w:r>
      <w:r w:rsidRPr="00B97C49">
        <w:rPr>
          <w:b/>
          <w:color w:val="FF0000"/>
          <w:sz w:val="20"/>
          <w:szCs w:val="20"/>
          <w:highlight w:val="yellow"/>
        </w:rPr>
        <w:t>1979-1995</w:t>
      </w:r>
      <w:r w:rsidRPr="00B97C49">
        <w:rPr>
          <w:sz w:val="20"/>
          <w:szCs w:val="20"/>
          <w:highlight w:val="yellow"/>
        </w:rPr>
        <w:t xml:space="preserve"> работал специалистом медицинских производственных объединений на организованных В/О </w:t>
      </w:r>
      <w:r w:rsidRPr="00B97C49">
        <w:rPr>
          <w:b/>
          <w:sz w:val="20"/>
          <w:szCs w:val="20"/>
          <w:highlight w:val="yellow"/>
        </w:rPr>
        <w:t>«</w:t>
      </w:r>
      <w:r w:rsidRPr="00B97C49">
        <w:rPr>
          <w:b/>
          <w:color w:val="FF0000"/>
          <w:sz w:val="20"/>
          <w:szCs w:val="20"/>
          <w:highlight w:val="yellow"/>
        </w:rPr>
        <w:t>ЭКСПОЦЕНТР</w:t>
      </w:r>
      <w:r w:rsidRPr="00B97C49">
        <w:rPr>
          <w:b/>
          <w:sz w:val="20"/>
          <w:szCs w:val="20"/>
          <w:highlight w:val="yellow"/>
        </w:rPr>
        <w:t>»</w:t>
      </w:r>
      <w:r w:rsidRPr="00B97C49">
        <w:rPr>
          <w:sz w:val="20"/>
          <w:szCs w:val="20"/>
          <w:highlight w:val="yellow"/>
        </w:rPr>
        <w:t xml:space="preserve"> (г</w:t>
      </w:r>
      <w:proofErr w:type="gramStart"/>
      <w:r w:rsidRPr="00B97C49">
        <w:rPr>
          <w:sz w:val="20"/>
          <w:szCs w:val="20"/>
          <w:highlight w:val="yellow"/>
        </w:rPr>
        <w:t>.М</w:t>
      </w:r>
      <w:proofErr w:type="gramEnd"/>
      <w:r w:rsidRPr="00B97C49">
        <w:rPr>
          <w:sz w:val="20"/>
          <w:szCs w:val="20"/>
          <w:highlight w:val="yellow"/>
        </w:rPr>
        <w:t xml:space="preserve">осква) 15 международных медицинских выставках в Москве и Алма-Ате, что поз- </w:t>
      </w:r>
      <w:proofErr w:type="spellStart"/>
      <w:r w:rsidRPr="00B97C49">
        <w:rPr>
          <w:sz w:val="20"/>
          <w:szCs w:val="20"/>
          <w:highlight w:val="yellow"/>
        </w:rPr>
        <w:t>волило</w:t>
      </w:r>
      <w:proofErr w:type="spellEnd"/>
      <w:r w:rsidRPr="00B97C49">
        <w:rPr>
          <w:sz w:val="20"/>
          <w:szCs w:val="20"/>
          <w:highlight w:val="yellow"/>
        </w:rPr>
        <w:t xml:space="preserve"> обеспечить исследования бесплатными реактивами на многие годы. Прошел специализации по </w:t>
      </w:r>
      <w:proofErr w:type="spellStart"/>
      <w:r w:rsidRPr="00B97C49">
        <w:rPr>
          <w:sz w:val="20"/>
          <w:szCs w:val="20"/>
          <w:highlight w:val="yellow"/>
        </w:rPr>
        <w:t>м</w:t>
      </w:r>
      <w:proofErr w:type="gramStart"/>
      <w:r w:rsidRPr="00B97C49">
        <w:rPr>
          <w:sz w:val="20"/>
          <w:szCs w:val="20"/>
          <w:highlight w:val="yellow"/>
        </w:rPr>
        <w:t>е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тодам</w:t>
      </w:r>
      <w:proofErr w:type="spellEnd"/>
      <w:r w:rsidRPr="00B97C49">
        <w:rPr>
          <w:sz w:val="20"/>
          <w:szCs w:val="20"/>
          <w:highlight w:val="yellow"/>
        </w:rPr>
        <w:t xml:space="preserve"> исследований, организованные и обеспеченные лабораториями </w:t>
      </w:r>
      <w:proofErr w:type="spellStart"/>
      <w:r w:rsidRPr="00B97C49">
        <w:rPr>
          <w:sz w:val="20"/>
          <w:szCs w:val="20"/>
          <w:highlight w:val="yellow"/>
        </w:rPr>
        <w:t>Карлсбурга</w:t>
      </w:r>
      <w:proofErr w:type="spellEnd"/>
      <w:r w:rsidRPr="00B97C49">
        <w:rPr>
          <w:sz w:val="20"/>
          <w:szCs w:val="20"/>
          <w:highlight w:val="yellow"/>
        </w:rPr>
        <w:t xml:space="preserve">, Лейпцига, Сиднея и </w:t>
      </w:r>
      <w:proofErr w:type="spellStart"/>
      <w:r w:rsidRPr="00B97C49">
        <w:rPr>
          <w:sz w:val="20"/>
          <w:szCs w:val="20"/>
          <w:highlight w:val="yellow"/>
        </w:rPr>
        <w:t>Гронингена</w:t>
      </w:r>
      <w:proofErr w:type="spellEnd"/>
      <w:r w:rsidRPr="00B97C49">
        <w:rPr>
          <w:sz w:val="20"/>
          <w:szCs w:val="20"/>
          <w:highlight w:val="yellow"/>
        </w:rPr>
        <w:t xml:space="preserve">. По предложению Минздрава Казахстана подготовил Госпрограмму “Диабет 2000-2003”, </w:t>
      </w:r>
      <w:proofErr w:type="spellStart"/>
      <w:r w:rsidRPr="00B97C49">
        <w:rPr>
          <w:sz w:val="20"/>
          <w:szCs w:val="20"/>
          <w:highlight w:val="yellow"/>
        </w:rPr>
        <w:t>у</w:t>
      </w:r>
      <w:proofErr w:type="gramStart"/>
      <w:r w:rsidRPr="00B97C49">
        <w:rPr>
          <w:sz w:val="20"/>
          <w:szCs w:val="20"/>
          <w:highlight w:val="yellow"/>
        </w:rPr>
        <w:t>т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вержденную</w:t>
      </w:r>
      <w:proofErr w:type="spellEnd"/>
      <w:r w:rsidRPr="00B97C49">
        <w:rPr>
          <w:sz w:val="20"/>
          <w:szCs w:val="20"/>
          <w:highlight w:val="yellow"/>
        </w:rPr>
        <w:t xml:space="preserve"> 30.06.2000 председателем правительства </w:t>
      </w:r>
      <w:proofErr w:type="spellStart"/>
      <w:r w:rsidRPr="00B97C49">
        <w:rPr>
          <w:sz w:val="20"/>
          <w:szCs w:val="20"/>
          <w:highlight w:val="yellow"/>
        </w:rPr>
        <w:t>Токаевым</w:t>
      </w:r>
      <w:proofErr w:type="spellEnd"/>
      <w:r w:rsidRPr="00B97C49">
        <w:rPr>
          <w:sz w:val="20"/>
          <w:szCs w:val="20"/>
          <w:highlight w:val="yellow"/>
        </w:rPr>
        <w:t xml:space="preserve"> К.К.Отмечен грантами для исследований и материальной поддержкой, выданными по инициативе </w:t>
      </w:r>
      <w:proofErr w:type="spellStart"/>
      <w:r w:rsidRPr="00B97C49">
        <w:rPr>
          <w:sz w:val="20"/>
          <w:szCs w:val="20"/>
          <w:highlight w:val="yellow"/>
        </w:rPr>
        <w:t>грантодателей</w:t>
      </w:r>
      <w:proofErr w:type="spellEnd"/>
      <w:r w:rsidRPr="00B97C49">
        <w:rPr>
          <w:sz w:val="20"/>
          <w:szCs w:val="20"/>
          <w:highlight w:val="yellow"/>
        </w:rPr>
        <w:t xml:space="preserve"> немецкими (Институт Диабета “Герхардт </w:t>
      </w:r>
      <w:proofErr w:type="spellStart"/>
      <w:r w:rsidRPr="00B97C49">
        <w:rPr>
          <w:sz w:val="20"/>
          <w:szCs w:val="20"/>
          <w:highlight w:val="yellow"/>
        </w:rPr>
        <w:t>Катч</w:t>
      </w:r>
      <w:proofErr w:type="spellEnd"/>
      <w:r w:rsidRPr="00B97C49">
        <w:rPr>
          <w:sz w:val="20"/>
          <w:szCs w:val="20"/>
          <w:highlight w:val="yellow"/>
        </w:rPr>
        <w:t xml:space="preserve">“, </w:t>
      </w:r>
      <w:proofErr w:type="spellStart"/>
      <w:r w:rsidRPr="00B97C49">
        <w:rPr>
          <w:sz w:val="20"/>
          <w:szCs w:val="20"/>
          <w:highlight w:val="yellow"/>
        </w:rPr>
        <w:t>Грейфсвальдский</w:t>
      </w:r>
      <w:proofErr w:type="spellEnd"/>
      <w:r w:rsidRPr="00B97C49">
        <w:rPr>
          <w:sz w:val="20"/>
          <w:szCs w:val="20"/>
          <w:highlight w:val="yellow"/>
        </w:rPr>
        <w:t xml:space="preserve"> Университет), австралийскими, французскими и австрийскими </w:t>
      </w:r>
      <w:proofErr w:type="spellStart"/>
      <w:r w:rsidRPr="00B97C49">
        <w:rPr>
          <w:sz w:val="20"/>
          <w:szCs w:val="20"/>
          <w:highlight w:val="yellow"/>
        </w:rPr>
        <w:t>науч</w:t>
      </w:r>
      <w:proofErr w:type="spellEnd"/>
      <w:r w:rsidRPr="00B97C49">
        <w:rPr>
          <w:sz w:val="20"/>
          <w:szCs w:val="20"/>
          <w:highlight w:val="yellow"/>
        </w:rPr>
        <w:t xml:space="preserve">- </w:t>
      </w:r>
      <w:proofErr w:type="spellStart"/>
      <w:r w:rsidRPr="00B97C49">
        <w:rPr>
          <w:sz w:val="20"/>
          <w:szCs w:val="20"/>
          <w:highlight w:val="yellow"/>
        </w:rPr>
        <w:t>ными</w:t>
      </w:r>
      <w:proofErr w:type="spellEnd"/>
      <w:r w:rsidRPr="00B97C49">
        <w:rPr>
          <w:sz w:val="20"/>
          <w:szCs w:val="20"/>
          <w:highlight w:val="yellow"/>
        </w:rPr>
        <w:t xml:space="preserve"> центрами и фирмами, грантами, выданными на конгрессах в Сиднее, Копенгагене, Лиссабоне, Барселоне, Вене, Франкфурте, Гейдельберге, Вашингтоне, </w:t>
      </w:r>
      <w:proofErr w:type="spellStart"/>
      <w:r w:rsidRPr="00B97C49">
        <w:rPr>
          <w:sz w:val="20"/>
          <w:szCs w:val="20"/>
          <w:highlight w:val="yellow"/>
        </w:rPr>
        <w:t>Кобе</w:t>
      </w:r>
      <w:proofErr w:type="spellEnd"/>
      <w:r w:rsidRPr="00B97C49">
        <w:rPr>
          <w:sz w:val="20"/>
          <w:szCs w:val="20"/>
          <w:highlight w:val="yellow"/>
        </w:rPr>
        <w:t>, Инсбруке, Дюссельдорфе, а также гра</w:t>
      </w:r>
      <w:proofErr w:type="gramStart"/>
      <w:r w:rsidRPr="00B97C49">
        <w:rPr>
          <w:sz w:val="20"/>
          <w:szCs w:val="20"/>
          <w:highlight w:val="yellow"/>
        </w:rPr>
        <w:t>н-</w:t>
      </w:r>
      <w:proofErr w:type="gramEnd"/>
      <w:r w:rsidRPr="00B97C49">
        <w:rPr>
          <w:sz w:val="20"/>
          <w:szCs w:val="20"/>
          <w:highlight w:val="yellow"/>
        </w:rPr>
        <w:t xml:space="preserve"> том Минвуза (2008). По результатам исследований отмечен Правительственной наградой СССР - орденом </w:t>
      </w:r>
      <w:r w:rsidRPr="00B97C49">
        <w:rPr>
          <w:b/>
          <w:color w:val="FF0000"/>
          <w:sz w:val="20"/>
          <w:szCs w:val="20"/>
          <w:highlight w:val="yellow"/>
        </w:rPr>
        <w:t xml:space="preserve">«Знак Почета» </w:t>
      </w:r>
      <w:r w:rsidRPr="00B97C49">
        <w:rPr>
          <w:color w:val="FF0000"/>
          <w:sz w:val="20"/>
          <w:szCs w:val="20"/>
          <w:highlight w:val="yellow"/>
        </w:rPr>
        <w:t>(</w:t>
      </w:r>
      <w:r w:rsidRPr="00B97C49">
        <w:rPr>
          <w:b/>
          <w:color w:val="FF0000"/>
          <w:sz w:val="20"/>
          <w:szCs w:val="20"/>
          <w:highlight w:val="yellow"/>
        </w:rPr>
        <w:t>СССР</w:t>
      </w:r>
      <w:proofErr w:type="gramStart"/>
      <w:r w:rsidRPr="00B97C49">
        <w:rPr>
          <w:b/>
          <w:color w:val="FF0000"/>
          <w:sz w:val="20"/>
          <w:szCs w:val="20"/>
          <w:highlight w:val="yellow"/>
        </w:rPr>
        <w:t>,М</w:t>
      </w:r>
      <w:proofErr w:type="gramEnd"/>
      <w:r w:rsidRPr="00B97C49">
        <w:rPr>
          <w:b/>
          <w:color w:val="FF0000"/>
          <w:sz w:val="20"/>
          <w:szCs w:val="20"/>
          <w:highlight w:val="yellow"/>
        </w:rPr>
        <w:t>осква,1986</w:t>
      </w:r>
      <w:r w:rsidRPr="00B97C49">
        <w:rPr>
          <w:color w:val="FF0000"/>
          <w:sz w:val="20"/>
          <w:szCs w:val="20"/>
          <w:highlight w:val="yellow"/>
        </w:rPr>
        <w:t>)</w:t>
      </w:r>
      <w:r w:rsidRPr="00B97C49">
        <w:rPr>
          <w:sz w:val="20"/>
          <w:szCs w:val="20"/>
          <w:highlight w:val="yellow"/>
        </w:rPr>
        <w:t>. В г</w:t>
      </w:r>
      <w:proofErr w:type="gramStart"/>
      <w:r w:rsidRPr="00B97C49">
        <w:rPr>
          <w:sz w:val="20"/>
          <w:szCs w:val="20"/>
          <w:highlight w:val="yellow"/>
        </w:rPr>
        <w:t>.С</w:t>
      </w:r>
      <w:proofErr w:type="gramEnd"/>
      <w:r w:rsidRPr="00B97C49">
        <w:rPr>
          <w:sz w:val="20"/>
          <w:szCs w:val="20"/>
          <w:highlight w:val="yellow"/>
        </w:rPr>
        <w:t xml:space="preserve">иднее в 1992 г. отмечен званием «Почетный член </w:t>
      </w:r>
      <w:proofErr w:type="spellStart"/>
      <w:r w:rsidRPr="00B97C49">
        <w:rPr>
          <w:sz w:val="20"/>
          <w:szCs w:val="20"/>
          <w:highlight w:val="yellow"/>
        </w:rPr>
        <w:t>Эндокрино</w:t>
      </w:r>
      <w:proofErr w:type="spellEnd"/>
      <w:r w:rsidRPr="00B97C49">
        <w:rPr>
          <w:sz w:val="20"/>
          <w:szCs w:val="20"/>
          <w:highlight w:val="yellow"/>
        </w:rPr>
        <w:t>- логического научного центра Королевского Госпиталя Принца Альфреда Сиднейского Университета» с выдачей гранта и личной денежной премии от вице-президента Международной Федерации Диабета (</w:t>
      </w:r>
      <w:r w:rsidRPr="00B97C49">
        <w:rPr>
          <w:sz w:val="20"/>
          <w:szCs w:val="20"/>
          <w:highlight w:val="yellow"/>
          <w:lang w:val="en-US"/>
        </w:rPr>
        <w:t>IDF</w:t>
      </w:r>
      <w:r w:rsidRPr="00B97C49">
        <w:rPr>
          <w:sz w:val="20"/>
          <w:szCs w:val="20"/>
          <w:highlight w:val="yellow"/>
        </w:rPr>
        <w:t xml:space="preserve">), Почетного Президента </w:t>
      </w:r>
      <w:r w:rsidRPr="00B97C49">
        <w:rPr>
          <w:sz w:val="20"/>
          <w:szCs w:val="20"/>
          <w:highlight w:val="yellow"/>
          <w:lang w:val="en-US"/>
        </w:rPr>
        <w:t>IDF</w:t>
      </w:r>
      <w:r w:rsidRPr="00B97C49">
        <w:rPr>
          <w:sz w:val="20"/>
          <w:szCs w:val="20"/>
          <w:highlight w:val="yellow"/>
        </w:rPr>
        <w:t xml:space="preserve">, проф.Дж. </w:t>
      </w:r>
      <w:proofErr w:type="spellStart"/>
      <w:r w:rsidRPr="00B97C49">
        <w:rPr>
          <w:sz w:val="20"/>
          <w:szCs w:val="20"/>
          <w:highlight w:val="yellow"/>
        </w:rPr>
        <w:t>Р.Тартл</w:t>
      </w:r>
      <w:proofErr w:type="spellEnd"/>
      <w:r w:rsidRPr="00B97C49">
        <w:rPr>
          <w:sz w:val="20"/>
          <w:szCs w:val="20"/>
          <w:highlight w:val="yellow"/>
        </w:rPr>
        <w:t xml:space="preserve"> (г.Сидней) и вице-президента </w:t>
      </w:r>
      <w:r w:rsidRPr="00B97C49">
        <w:rPr>
          <w:sz w:val="20"/>
          <w:szCs w:val="20"/>
          <w:highlight w:val="yellow"/>
          <w:lang w:val="en-US"/>
        </w:rPr>
        <w:t>IDF</w:t>
      </w:r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Лорны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Меллор</w:t>
      </w:r>
      <w:proofErr w:type="spellEnd"/>
      <w:r w:rsidRPr="00B97C49">
        <w:rPr>
          <w:sz w:val="20"/>
          <w:szCs w:val="20"/>
          <w:highlight w:val="yellow"/>
        </w:rPr>
        <w:t xml:space="preserve"> (г.Сидней) на памятной встрече по этому поводу. Работу начинал в </w:t>
      </w:r>
      <w:r w:rsidRPr="00B97C49">
        <w:rPr>
          <w:b/>
          <w:color w:val="FF0000"/>
          <w:sz w:val="20"/>
          <w:szCs w:val="20"/>
          <w:highlight w:val="yellow"/>
        </w:rPr>
        <w:t>1964</w:t>
      </w:r>
      <w:r w:rsidRPr="00B97C49">
        <w:rPr>
          <w:sz w:val="20"/>
          <w:szCs w:val="20"/>
          <w:highlight w:val="yellow"/>
        </w:rPr>
        <w:t xml:space="preserve"> г. студентом и заканчивает преподавателем, добавив к этому 3 ученые степени. Материально-техническое обеспечение исследований: в </w:t>
      </w:r>
      <w:r w:rsidRPr="00B97C49">
        <w:rPr>
          <w:b/>
          <w:color w:val="FF0000"/>
          <w:sz w:val="20"/>
          <w:szCs w:val="20"/>
          <w:highlight w:val="yellow"/>
        </w:rPr>
        <w:t xml:space="preserve">1964-1976 </w:t>
      </w:r>
      <w:r w:rsidRPr="00B97C49">
        <w:rPr>
          <w:sz w:val="20"/>
          <w:szCs w:val="20"/>
          <w:highlight w:val="yellow"/>
        </w:rPr>
        <w:t>-</w:t>
      </w:r>
      <w:proofErr w:type="spellStart"/>
      <w:r w:rsidRPr="00B97C49">
        <w:rPr>
          <w:sz w:val="20"/>
          <w:szCs w:val="20"/>
          <w:highlight w:val="yellow"/>
        </w:rPr>
        <w:t>лаб.проф</w:t>
      </w:r>
      <w:proofErr w:type="gramStart"/>
      <w:r w:rsidRPr="00B97C49">
        <w:rPr>
          <w:sz w:val="20"/>
          <w:szCs w:val="20"/>
          <w:highlight w:val="yellow"/>
        </w:rPr>
        <w:t>.Л</w:t>
      </w:r>
      <w:proofErr w:type="gramEnd"/>
      <w:r w:rsidRPr="00B97C49">
        <w:rPr>
          <w:sz w:val="20"/>
          <w:szCs w:val="20"/>
          <w:highlight w:val="yellow"/>
        </w:rPr>
        <w:t>азариса</w:t>
      </w:r>
      <w:proofErr w:type="spellEnd"/>
      <w:r w:rsidRPr="00B97C49">
        <w:rPr>
          <w:sz w:val="20"/>
          <w:szCs w:val="20"/>
          <w:highlight w:val="yellow"/>
        </w:rPr>
        <w:t xml:space="preserve"> Я.А., в </w:t>
      </w:r>
      <w:r w:rsidRPr="00B97C49">
        <w:rPr>
          <w:b/>
          <w:color w:val="FF0000"/>
          <w:sz w:val="20"/>
          <w:szCs w:val="20"/>
          <w:highlight w:val="yellow"/>
        </w:rPr>
        <w:t>1977-2024</w:t>
      </w:r>
      <w:r w:rsidRPr="00B97C49">
        <w:rPr>
          <w:sz w:val="20"/>
          <w:szCs w:val="20"/>
          <w:highlight w:val="yellow"/>
        </w:rPr>
        <w:t xml:space="preserve">-собственные возможности и средства. В </w:t>
      </w:r>
      <w:r w:rsidRPr="00B97C49">
        <w:rPr>
          <w:b/>
          <w:color w:val="FF0000"/>
          <w:sz w:val="20"/>
          <w:szCs w:val="20"/>
          <w:highlight w:val="yellow"/>
        </w:rPr>
        <w:t xml:space="preserve">1964-2024 </w:t>
      </w:r>
      <w:proofErr w:type="spellStart"/>
      <w:r w:rsidRPr="00B97C49">
        <w:rPr>
          <w:sz w:val="20"/>
          <w:szCs w:val="20"/>
          <w:highlight w:val="yellow"/>
        </w:rPr>
        <w:t>г.г</w:t>
      </w:r>
      <w:proofErr w:type="gramStart"/>
      <w:r w:rsidRPr="00B97C49">
        <w:rPr>
          <w:b/>
          <w:sz w:val="20"/>
          <w:szCs w:val="20"/>
          <w:highlight w:val="yellow"/>
        </w:rPr>
        <w:t>.</w:t>
      </w:r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>студент-лабо</w:t>
      </w:r>
      <w:proofErr w:type="spellEnd"/>
      <w:r w:rsidRPr="00B97C49">
        <w:rPr>
          <w:sz w:val="20"/>
          <w:szCs w:val="20"/>
          <w:highlight w:val="yellow"/>
        </w:rPr>
        <w:t>- рант, студент-исследователь, стажер-исследователь, ассистент, доцент, профессор. Доктор медицинских наук (</w:t>
      </w:r>
      <w:r w:rsidRPr="00B97C49">
        <w:rPr>
          <w:b/>
          <w:color w:val="FF0000"/>
          <w:sz w:val="20"/>
          <w:szCs w:val="20"/>
          <w:highlight w:val="yellow"/>
        </w:rPr>
        <w:t>СССР</w:t>
      </w:r>
      <w:proofErr w:type="gramStart"/>
      <w:r w:rsidRPr="00B97C49">
        <w:rPr>
          <w:b/>
          <w:color w:val="FF0000"/>
          <w:sz w:val="20"/>
          <w:szCs w:val="20"/>
          <w:highlight w:val="yellow"/>
        </w:rPr>
        <w:t>,М</w:t>
      </w:r>
      <w:proofErr w:type="gramEnd"/>
      <w:r w:rsidRPr="00B97C49">
        <w:rPr>
          <w:b/>
          <w:color w:val="FF0000"/>
          <w:sz w:val="20"/>
          <w:szCs w:val="20"/>
          <w:highlight w:val="yellow"/>
        </w:rPr>
        <w:t>осква,1993</w:t>
      </w:r>
      <w:r w:rsidRPr="00B97C49">
        <w:rPr>
          <w:sz w:val="20"/>
          <w:szCs w:val="20"/>
          <w:highlight w:val="yellow"/>
        </w:rPr>
        <w:t>), доктор медицинских наук (</w:t>
      </w:r>
      <w:r w:rsidRPr="00B97C49">
        <w:rPr>
          <w:b/>
          <w:color w:val="FF0000"/>
          <w:sz w:val="20"/>
          <w:szCs w:val="20"/>
          <w:highlight w:val="yellow"/>
        </w:rPr>
        <w:t>Каз.,1998</w:t>
      </w:r>
      <w:r w:rsidRPr="00B97C49">
        <w:rPr>
          <w:sz w:val="20"/>
          <w:szCs w:val="20"/>
          <w:highlight w:val="yellow"/>
        </w:rPr>
        <w:t>), профессор медицины (</w:t>
      </w:r>
      <w:r w:rsidRPr="00B97C49">
        <w:rPr>
          <w:b/>
          <w:color w:val="FF0000"/>
          <w:sz w:val="20"/>
          <w:szCs w:val="20"/>
          <w:highlight w:val="yellow"/>
        </w:rPr>
        <w:t>Каз.,2000</w:t>
      </w:r>
      <w:r w:rsidRPr="00B97C49">
        <w:rPr>
          <w:sz w:val="20"/>
          <w:szCs w:val="20"/>
          <w:highlight w:val="yellow"/>
        </w:rPr>
        <w:t xml:space="preserve">), про- </w:t>
      </w:r>
      <w:proofErr w:type="spellStart"/>
      <w:r w:rsidRPr="00B97C49">
        <w:rPr>
          <w:sz w:val="20"/>
          <w:szCs w:val="20"/>
          <w:highlight w:val="yellow"/>
        </w:rPr>
        <w:t>фессор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КарГУ</w:t>
      </w:r>
      <w:proofErr w:type="spellEnd"/>
      <w:r w:rsidRPr="00B97C49">
        <w:rPr>
          <w:b/>
          <w:sz w:val="20"/>
          <w:szCs w:val="20"/>
          <w:highlight w:val="yellow"/>
        </w:rPr>
        <w:t>(</w:t>
      </w:r>
      <w:r w:rsidRPr="00B97C49">
        <w:rPr>
          <w:b/>
          <w:color w:val="FF0000"/>
          <w:sz w:val="20"/>
          <w:szCs w:val="20"/>
          <w:highlight w:val="yellow"/>
        </w:rPr>
        <w:t>1996-2023</w:t>
      </w:r>
      <w:r w:rsidRPr="00B97C49">
        <w:rPr>
          <w:sz w:val="20"/>
          <w:szCs w:val="20"/>
          <w:highlight w:val="yellow"/>
        </w:rPr>
        <w:t xml:space="preserve">), </w:t>
      </w:r>
      <w:proofErr w:type="spellStart"/>
      <w:r w:rsidRPr="00B97C49">
        <w:rPr>
          <w:sz w:val="20"/>
          <w:szCs w:val="20"/>
          <w:highlight w:val="yellow"/>
        </w:rPr>
        <w:t>засл</w:t>
      </w:r>
      <w:proofErr w:type="spellEnd"/>
      <w:r w:rsidRPr="00B97C49">
        <w:rPr>
          <w:sz w:val="20"/>
          <w:szCs w:val="20"/>
          <w:highlight w:val="yellow"/>
        </w:rPr>
        <w:t xml:space="preserve">. работник </w:t>
      </w:r>
      <w:proofErr w:type="spellStart"/>
      <w:r w:rsidRPr="00B97C49">
        <w:rPr>
          <w:sz w:val="20"/>
          <w:szCs w:val="20"/>
          <w:highlight w:val="yellow"/>
        </w:rPr>
        <w:t>КарГУ</w:t>
      </w:r>
      <w:proofErr w:type="spellEnd"/>
      <w:r w:rsidRPr="00B97C49">
        <w:rPr>
          <w:sz w:val="20"/>
          <w:szCs w:val="20"/>
          <w:highlight w:val="yellow"/>
        </w:rPr>
        <w:t xml:space="preserve"> (</w:t>
      </w:r>
      <w:r w:rsidRPr="00B97C49">
        <w:rPr>
          <w:b/>
          <w:color w:val="FF0000"/>
          <w:sz w:val="20"/>
          <w:szCs w:val="20"/>
          <w:highlight w:val="yellow"/>
        </w:rPr>
        <w:t>2015</w:t>
      </w:r>
      <w:r w:rsidRPr="00B97C49">
        <w:rPr>
          <w:sz w:val="20"/>
          <w:szCs w:val="20"/>
          <w:highlight w:val="yellow"/>
        </w:rPr>
        <w:t xml:space="preserve">), </w:t>
      </w:r>
      <w:proofErr w:type="spellStart"/>
      <w:r w:rsidRPr="00B97C49">
        <w:rPr>
          <w:sz w:val="20"/>
          <w:szCs w:val="20"/>
          <w:highlight w:val="yellow"/>
        </w:rPr>
        <w:t>засл</w:t>
      </w:r>
      <w:proofErr w:type="spellEnd"/>
      <w:r w:rsidRPr="00B97C49">
        <w:rPr>
          <w:sz w:val="20"/>
          <w:szCs w:val="20"/>
          <w:highlight w:val="yellow"/>
        </w:rPr>
        <w:t>. профессор (</w:t>
      </w:r>
      <w:proofErr w:type="spellStart"/>
      <w:r w:rsidRPr="00B97C49">
        <w:rPr>
          <w:sz w:val="20"/>
          <w:szCs w:val="20"/>
          <w:highlight w:val="yellow"/>
        </w:rPr>
        <w:t>Emeritus</w:t>
      </w:r>
      <w:proofErr w:type="spell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Prof</w:t>
      </w:r>
      <w:proofErr w:type="spellEnd"/>
      <w:r w:rsidRPr="00B97C49">
        <w:rPr>
          <w:sz w:val="20"/>
          <w:szCs w:val="20"/>
          <w:highlight w:val="yellow"/>
        </w:rPr>
        <w:t xml:space="preserve">.) </w:t>
      </w:r>
      <w:proofErr w:type="spellStart"/>
      <w:r w:rsidRPr="00B97C49">
        <w:rPr>
          <w:sz w:val="20"/>
          <w:szCs w:val="20"/>
          <w:highlight w:val="yellow"/>
        </w:rPr>
        <w:t>КарГУ</w:t>
      </w:r>
      <w:proofErr w:type="spellEnd"/>
      <w:r w:rsidRPr="00B97C49">
        <w:rPr>
          <w:sz w:val="20"/>
          <w:szCs w:val="20"/>
          <w:highlight w:val="yellow"/>
        </w:rPr>
        <w:t xml:space="preserve"> (с </w:t>
      </w:r>
      <w:r w:rsidRPr="00B97C49">
        <w:rPr>
          <w:b/>
          <w:color w:val="FF0000"/>
          <w:sz w:val="20"/>
          <w:szCs w:val="20"/>
          <w:highlight w:val="yellow"/>
        </w:rPr>
        <w:t>2023</w:t>
      </w:r>
      <w:r w:rsidRPr="00B97C49">
        <w:rPr>
          <w:sz w:val="20"/>
          <w:szCs w:val="20"/>
          <w:highlight w:val="yellow"/>
        </w:rPr>
        <w:t xml:space="preserve">). «Человек года </w:t>
      </w:r>
      <w:r w:rsidRPr="00B97C49">
        <w:rPr>
          <w:b/>
          <w:color w:val="FF0000"/>
          <w:sz w:val="20"/>
          <w:szCs w:val="20"/>
          <w:highlight w:val="yellow"/>
        </w:rPr>
        <w:t xml:space="preserve">2000 </w:t>
      </w:r>
      <w:r w:rsidRPr="00B97C49">
        <w:rPr>
          <w:sz w:val="20"/>
          <w:szCs w:val="20"/>
          <w:highlight w:val="yellow"/>
        </w:rPr>
        <w:t xml:space="preserve">и </w:t>
      </w:r>
      <w:r w:rsidRPr="00B97C49">
        <w:rPr>
          <w:b/>
          <w:color w:val="FF0000"/>
          <w:sz w:val="20"/>
          <w:szCs w:val="20"/>
          <w:highlight w:val="yellow"/>
        </w:rPr>
        <w:t>2011</w:t>
      </w:r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КарГУ</w:t>
      </w:r>
      <w:proofErr w:type="spellEnd"/>
      <w:r w:rsidRPr="00B97C49">
        <w:rPr>
          <w:sz w:val="20"/>
          <w:szCs w:val="20"/>
          <w:highlight w:val="yellow"/>
        </w:rPr>
        <w:t xml:space="preserve">». Оставлен был на кафедре КГМУ личным решением проф. </w:t>
      </w:r>
      <w:proofErr w:type="spellStart"/>
      <w:r w:rsidRPr="00B97C49">
        <w:rPr>
          <w:sz w:val="20"/>
          <w:szCs w:val="20"/>
          <w:highlight w:val="yellow"/>
        </w:rPr>
        <w:t>Лазариса</w:t>
      </w:r>
      <w:proofErr w:type="spellEnd"/>
      <w:r w:rsidRPr="00B97C49">
        <w:rPr>
          <w:sz w:val="20"/>
          <w:szCs w:val="20"/>
          <w:highlight w:val="yellow"/>
        </w:rPr>
        <w:t xml:space="preserve"> Я.А. для продолжения научной работы, поскольку хорошо освоил сложные методы исследований, глубоко вник в суть изучаемой проблемы и твердо определил главные цели будущей научной деятельности, </w:t>
      </w:r>
      <w:proofErr w:type="spellStart"/>
      <w:r w:rsidRPr="00B97C49">
        <w:rPr>
          <w:sz w:val="20"/>
          <w:szCs w:val="20"/>
          <w:highlight w:val="yellow"/>
        </w:rPr>
        <w:t>пра</w:t>
      </w:r>
      <w:proofErr w:type="gramStart"/>
      <w:r w:rsidRPr="00B97C49">
        <w:rPr>
          <w:sz w:val="20"/>
          <w:szCs w:val="20"/>
          <w:highlight w:val="yellow"/>
        </w:rPr>
        <w:t>к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тически</w:t>
      </w:r>
      <w:proofErr w:type="spellEnd"/>
      <w:r w:rsidRPr="00B97C49">
        <w:rPr>
          <w:sz w:val="20"/>
          <w:szCs w:val="20"/>
          <w:highlight w:val="yellow"/>
        </w:rPr>
        <w:t xml:space="preserve"> не нуждаясь в научном руководстве. Первоначально при распределении был направлен в очную аспирантуру при кафедре фармакологии, однако от этого предложения воздержался, потеряв все </w:t>
      </w:r>
      <w:proofErr w:type="spellStart"/>
      <w:r w:rsidRPr="00B97C49">
        <w:rPr>
          <w:sz w:val="20"/>
          <w:szCs w:val="20"/>
          <w:highlight w:val="yellow"/>
        </w:rPr>
        <w:t>пре</w:t>
      </w:r>
      <w:proofErr w:type="gramStart"/>
      <w:r w:rsidRPr="00B97C49">
        <w:rPr>
          <w:sz w:val="20"/>
          <w:szCs w:val="20"/>
          <w:highlight w:val="yellow"/>
        </w:rPr>
        <w:t>и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мущества</w:t>
      </w:r>
      <w:proofErr w:type="spellEnd"/>
      <w:r w:rsidRPr="00B97C49">
        <w:rPr>
          <w:sz w:val="20"/>
          <w:szCs w:val="20"/>
          <w:highlight w:val="yellow"/>
        </w:rPr>
        <w:t xml:space="preserve">, которые дает очная аспирантура и вернулся обычным соискателем в лабораторию проф. Лаза- риса Я.А., где начинал работу в </w:t>
      </w:r>
      <w:r w:rsidRPr="00B97C49">
        <w:rPr>
          <w:b/>
          <w:color w:val="FF0000"/>
          <w:sz w:val="20"/>
          <w:szCs w:val="20"/>
          <w:highlight w:val="yellow"/>
        </w:rPr>
        <w:t>1964</w:t>
      </w:r>
      <w:r w:rsidRPr="00B97C49">
        <w:rPr>
          <w:sz w:val="20"/>
          <w:szCs w:val="20"/>
          <w:highlight w:val="yellow"/>
        </w:rPr>
        <w:t xml:space="preserve"> г. Проведенные исследования могли быть выполнены и в более ко- </w:t>
      </w:r>
      <w:proofErr w:type="spellStart"/>
      <w:r w:rsidRPr="00B97C49">
        <w:rPr>
          <w:sz w:val="20"/>
          <w:szCs w:val="20"/>
          <w:highlight w:val="yellow"/>
        </w:rPr>
        <w:t>роткие</w:t>
      </w:r>
      <w:proofErr w:type="spellEnd"/>
      <w:r w:rsidRPr="00B97C49">
        <w:rPr>
          <w:sz w:val="20"/>
          <w:szCs w:val="20"/>
          <w:highlight w:val="yellow"/>
        </w:rPr>
        <w:t xml:space="preserve"> сроки. Необходимо </w:t>
      </w:r>
      <w:proofErr w:type="gramStart"/>
      <w:r w:rsidRPr="00B97C49">
        <w:rPr>
          <w:sz w:val="20"/>
          <w:szCs w:val="20"/>
          <w:highlight w:val="yellow"/>
        </w:rPr>
        <w:t>однако</w:t>
      </w:r>
      <w:proofErr w:type="gramEnd"/>
      <w:r w:rsidRPr="00B97C49">
        <w:rPr>
          <w:sz w:val="20"/>
          <w:szCs w:val="20"/>
          <w:highlight w:val="yellow"/>
        </w:rPr>
        <w:t xml:space="preserve"> принять во внимание то обстоятельство, что основной работой являлось преподавание в вузе, не имеющее никако</w:t>
      </w:r>
      <w:r w:rsidRPr="00B97C49">
        <w:rPr>
          <w:b/>
          <w:color w:val="FF0000"/>
          <w:sz w:val="20"/>
          <w:szCs w:val="20"/>
          <w:highlight w:val="yellow"/>
        </w:rPr>
        <w:t>г</w:t>
      </w:r>
      <w:r w:rsidRPr="00B97C49">
        <w:rPr>
          <w:sz w:val="20"/>
          <w:szCs w:val="20"/>
          <w:highlight w:val="yellow"/>
        </w:rPr>
        <w:t xml:space="preserve">о отношения к исследованиям в </w:t>
      </w:r>
      <w:proofErr w:type="spellStart"/>
      <w:r w:rsidRPr="00B97C49">
        <w:rPr>
          <w:sz w:val="20"/>
          <w:szCs w:val="20"/>
          <w:highlight w:val="yellow"/>
        </w:rPr>
        <w:t>диабетологии</w:t>
      </w:r>
      <w:proofErr w:type="spellEnd"/>
      <w:r w:rsidRPr="00B97C49">
        <w:rPr>
          <w:sz w:val="20"/>
          <w:szCs w:val="20"/>
          <w:highlight w:val="yellow"/>
        </w:rPr>
        <w:t xml:space="preserve">. Детали </w:t>
      </w:r>
      <w:proofErr w:type="spellStart"/>
      <w:r w:rsidRPr="00B97C49">
        <w:rPr>
          <w:sz w:val="20"/>
          <w:szCs w:val="20"/>
          <w:highlight w:val="yellow"/>
        </w:rPr>
        <w:t>исслед</w:t>
      </w:r>
      <w:proofErr w:type="gramStart"/>
      <w:r w:rsidRPr="00B97C49">
        <w:rPr>
          <w:sz w:val="20"/>
          <w:szCs w:val="20"/>
          <w:highlight w:val="yellow"/>
        </w:rPr>
        <w:t>о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вания</w:t>
      </w:r>
      <w:proofErr w:type="spellEnd"/>
      <w:r w:rsidRPr="00B97C49">
        <w:rPr>
          <w:sz w:val="20"/>
          <w:szCs w:val="20"/>
          <w:highlight w:val="yellow"/>
        </w:rPr>
        <w:t xml:space="preserve">, главные цели которого были намечены ближе к </w:t>
      </w:r>
      <w:r w:rsidRPr="00B97C49">
        <w:rPr>
          <w:b/>
          <w:color w:val="FF0000"/>
          <w:sz w:val="20"/>
          <w:szCs w:val="20"/>
          <w:highlight w:val="yellow"/>
        </w:rPr>
        <w:t>1970</w:t>
      </w:r>
      <w:r w:rsidRPr="00B97C49">
        <w:rPr>
          <w:sz w:val="20"/>
          <w:szCs w:val="20"/>
          <w:highlight w:val="yellow"/>
        </w:rPr>
        <w:t xml:space="preserve"> г., многократно уточнялись, дополнялись и окончательно были сформированы самостоятельно, без обсуждений и согласований с кем-либо, к </w:t>
      </w:r>
      <w:r w:rsidRPr="00B97C49">
        <w:rPr>
          <w:b/>
          <w:color w:val="FF0000"/>
          <w:sz w:val="20"/>
          <w:szCs w:val="20"/>
          <w:highlight w:val="yellow"/>
        </w:rPr>
        <w:t>1974</w:t>
      </w:r>
      <w:r w:rsidRPr="00B97C49">
        <w:rPr>
          <w:sz w:val="20"/>
          <w:szCs w:val="20"/>
          <w:highlight w:val="yellow"/>
        </w:rPr>
        <w:t xml:space="preserve"> г. Никакие сроки не устанавливались. Каждый шаг в работе зависел от ранее полученных результатов. Темы обеих диссертаций были утверждены ближе к их завершению, незадолго до защиты. Кандидатская </w:t>
      </w:r>
      <w:proofErr w:type="spellStart"/>
      <w:r w:rsidRPr="00B97C49">
        <w:rPr>
          <w:sz w:val="20"/>
          <w:szCs w:val="20"/>
          <w:highlight w:val="yellow"/>
        </w:rPr>
        <w:t>диссе</w:t>
      </w:r>
      <w:proofErr w:type="gramStart"/>
      <w:r w:rsidRPr="00B97C49">
        <w:rPr>
          <w:sz w:val="20"/>
          <w:szCs w:val="20"/>
          <w:highlight w:val="yellow"/>
        </w:rPr>
        <w:t>р</w:t>
      </w:r>
      <w:proofErr w:type="spellEnd"/>
      <w:r w:rsidRPr="00B97C49">
        <w:rPr>
          <w:sz w:val="20"/>
          <w:szCs w:val="20"/>
          <w:highlight w:val="yellow"/>
        </w:rPr>
        <w:t>-</w:t>
      </w:r>
      <w:proofErr w:type="gramEnd"/>
      <w:r w:rsidRPr="00B97C49">
        <w:rPr>
          <w:sz w:val="20"/>
          <w:szCs w:val="20"/>
          <w:highlight w:val="yellow"/>
        </w:rPr>
        <w:t xml:space="preserve"> </w:t>
      </w:r>
      <w:proofErr w:type="spellStart"/>
      <w:r w:rsidRPr="00B97C49">
        <w:rPr>
          <w:sz w:val="20"/>
          <w:szCs w:val="20"/>
          <w:highlight w:val="yellow"/>
        </w:rPr>
        <w:t>тация</w:t>
      </w:r>
      <w:proofErr w:type="spellEnd"/>
      <w:r w:rsidRPr="00B97C49">
        <w:rPr>
          <w:sz w:val="20"/>
          <w:szCs w:val="20"/>
          <w:highlight w:val="yellow"/>
        </w:rPr>
        <w:t xml:space="preserve"> была защищена через 11 лет после начала исследования </w:t>
      </w:r>
      <w:r w:rsidRPr="00B97C49">
        <w:rPr>
          <w:b/>
          <w:color w:val="FF0000"/>
          <w:sz w:val="20"/>
          <w:szCs w:val="20"/>
          <w:highlight w:val="yellow"/>
        </w:rPr>
        <w:t>(1964-1975),</w:t>
      </w:r>
      <w:r w:rsidRPr="00B97C49">
        <w:rPr>
          <w:sz w:val="20"/>
          <w:szCs w:val="20"/>
          <w:highlight w:val="yellow"/>
        </w:rPr>
        <w:t xml:space="preserve"> докторская – еще через 18 лет </w:t>
      </w:r>
      <w:r w:rsidRPr="00B97C49">
        <w:rPr>
          <w:b/>
          <w:color w:val="FF0000"/>
          <w:sz w:val="20"/>
          <w:szCs w:val="20"/>
          <w:highlight w:val="yellow"/>
        </w:rPr>
        <w:t xml:space="preserve">(1975-1993) </w:t>
      </w:r>
      <w:r w:rsidRPr="00B97C49">
        <w:rPr>
          <w:sz w:val="20"/>
          <w:szCs w:val="20"/>
          <w:highlight w:val="yellow"/>
        </w:rPr>
        <w:t xml:space="preserve">защищена в Москве в Университете Дружбы Народов им. П.Лумумбы. Постоянно проживает в Караганде с </w:t>
      </w:r>
      <w:smartTag w:uri="urn:schemas-microsoft-com:office:smarttags" w:element="metricconverter">
        <w:smartTagPr>
          <w:attr w:name="ProductID" w:val="1954 г"/>
        </w:smartTagPr>
        <w:r w:rsidRPr="00B97C49">
          <w:rPr>
            <w:b/>
            <w:color w:val="FF0000"/>
            <w:sz w:val="20"/>
            <w:szCs w:val="20"/>
            <w:highlight w:val="yellow"/>
          </w:rPr>
          <w:t>1954</w:t>
        </w:r>
        <w:r w:rsidRPr="00B97C49">
          <w:rPr>
            <w:sz w:val="20"/>
            <w:szCs w:val="20"/>
            <w:highlight w:val="yellow"/>
          </w:rPr>
          <w:t xml:space="preserve"> г</w:t>
        </w:r>
      </w:smartTag>
      <w:r w:rsidRPr="00B97C49">
        <w:rPr>
          <w:sz w:val="20"/>
          <w:szCs w:val="20"/>
          <w:highlight w:val="yellow"/>
        </w:rPr>
        <w:t xml:space="preserve">. </w:t>
      </w:r>
      <w:r w:rsidRPr="00B97C49">
        <w:rPr>
          <w:b/>
          <w:sz w:val="20"/>
          <w:szCs w:val="20"/>
          <w:highlight w:val="yellow"/>
        </w:rPr>
        <w:t>Переезды в другие города и страны за лучшей перспективой не планировались. Административный (карьерный) рост также не планировался</w:t>
      </w:r>
      <w:r w:rsidRPr="00B97C49">
        <w:rPr>
          <w:color w:val="0070C0"/>
          <w:sz w:val="20"/>
          <w:szCs w:val="20"/>
          <w:highlight w:val="yellow"/>
        </w:rPr>
        <w:t>.</w:t>
      </w:r>
      <w:r w:rsidRPr="00B97C49">
        <w:rPr>
          <w:sz w:val="20"/>
          <w:szCs w:val="20"/>
          <w:highlight w:val="yellow"/>
        </w:rPr>
        <w:t xml:space="preserve"> Основное в жизни - </w:t>
      </w:r>
      <w:r w:rsidRPr="00B97C49">
        <w:rPr>
          <w:b/>
          <w:i/>
          <w:color w:val="FF0000"/>
          <w:sz w:val="20"/>
          <w:szCs w:val="20"/>
          <w:highlight w:val="yellow"/>
        </w:rPr>
        <w:t>терпение и время</w:t>
      </w:r>
      <w:r w:rsidRPr="00B97C49">
        <w:rPr>
          <w:b/>
          <w:i/>
          <w:sz w:val="20"/>
          <w:szCs w:val="20"/>
          <w:highlight w:val="yellow"/>
        </w:rPr>
        <w:t>.</w:t>
      </w:r>
    </w:p>
    <w:p w:rsidR="00FB6335" w:rsidRDefault="00FB6335" w:rsidP="00750739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  <w:highlight w:val="yellow"/>
        </w:rPr>
      </w:pPr>
    </w:p>
    <w:p w:rsidR="00C55E57" w:rsidRPr="00C55E57" w:rsidRDefault="00A55FEF" w:rsidP="00750739">
      <w:pPr>
        <w:shd w:val="clear" w:color="auto" w:fill="FFFFFF"/>
        <w:spacing w:before="100" w:beforeAutospacing="1" w:after="100" w:afterAutospacing="1"/>
        <w:jc w:val="center"/>
        <w:rPr>
          <w:b/>
          <w:sz w:val="16"/>
          <w:szCs w:val="16"/>
        </w:rPr>
      </w:pPr>
      <w:r w:rsidRPr="00A55FEF">
        <w:rPr>
          <w:b/>
          <w:sz w:val="28"/>
          <w:szCs w:val="28"/>
          <w:highlight w:val="yellow"/>
        </w:rPr>
        <w:lastRenderedPageBreak/>
        <w:t>ОТЗЫВЫ</w:t>
      </w:r>
    </w:p>
    <w:p w:rsidR="00713012" w:rsidRDefault="00A55FEF" w:rsidP="008A73C7">
      <w:pPr>
        <w:shd w:val="clear" w:color="auto" w:fill="FFFFFF"/>
        <w:spacing w:before="100" w:beforeAutospacing="1" w:after="100" w:afterAutospacing="1"/>
        <w:jc w:val="center"/>
        <w:rPr>
          <w:b/>
        </w:rPr>
      </w:pPr>
      <w:r w:rsidRPr="008A73C7">
        <w:rPr>
          <w:b/>
          <w:highlight w:val="yellow"/>
        </w:rPr>
        <w:t>зарубежных специалистов о сотрудничестве и результатах</w:t>
      </w:r>
      <w:r w:rsidR="00713012" w:rsidRPr="008A73C7">
        <w:rPr>
          <w:b/>
          <w:highlight w:val="yellow"/>
        </w:rPr>
        <w:t xml:space="preserve"> исследований</w:t>
      </w:r>
    </w:p>
    <w:p w:rsidR="00A55FEF" w:rsidRPr="00401524" w:rsidRDefault="00A55FEF" w:rsidP="00A55FEF">
      <w:pPr>
        <w:shd w:val="clear" w:color="auto" w:fill="FFFFFF"/>
        <w:spacing w:before="100" w:beforeAutospacing="1" w:after="100" w:afterAutospacing="1"/>
        <w:jc w:val="both"/>
        <w:rPr>
          <w:b/>
        </w:rPr>
      </w:pPr>
      <w:r>
        <w:rPr>
          <w:b/>
          <w:highlight w:val="red"/>
        </w:rPr>
        <w:t>1</w:t>
      </w:r>
      <w:r w:rsidRPr="00401524">
        <w:rPr>
          <w:b/>
          <w:highlight w:val="red"/>
        </w:rPr>
        <w:t>)</w:t>
      </w:r>
      <w:r w:rsidRPr="00401524">
        <w:rPr>
          <w:b/>
          <w:highlight w:val="yellow"/>
        </w:rPr>
        <w:t xml:space="preserve">Доктор медицинских наук, профессор </w:t>
      </w:r>
      <w:proofErr w:type="spellStart"/>
      <w:r w:rsidRPr="00401524">
        <w:rPr>
          <w:b/>
          <w:highlight w:val="yellow"/>
        </w:rPr>
        <w:t>Клаус-Дитер</w:t>
      </w:r>
      <w:proofErr w:type="spellEnd"/>
      <w:r w:rsidRPr="00401524">
        <w:rPr>
          <w:b/>
          <w:highlight w:val="yellow"/>
        </w:rPr>
        <w:t xml:space="preserve"> </w:t>
      </w:r>
      <w:proofErr w:type="spellStart"/>
      <w:r w:rsidRPr="00401524">
        <w:rPr>
          <w:b/>
          <w:highlight w:val="yellow"/>
        </w:rPr>
        <w:t>Конерт</w:t>
      </w:r>
      <w:proofErr w:type="spellEnd"/>
      <w:r w:rsidRPr="00401524">
        <w:rPr>
          <w:b/>
          <w:highlight w:val="yellow"/>
        </w:rPr>
        <w:t xml:space="preserve">, директор по науке Центрального Института Диабета «Герхардт </w:t>
      </w:r>
      <w:proofErr w:type="spellStart"/>
      <w:r w:rsidRPr="00401524">
        <w:rPr>
          <w:b/>
          <w:highlight w:val="yellow"/>
        </w:rPr>
        <w:t>Катч</w:t>
      </w:r>
      <w:proofErr w:type="spellEnd"/>
      <w:r w:rsidRPr="00401524">
        <w:rPr>
          <w:b/>
          <w:highlight w:val="yellow"/>
        </w:rPr>
        <w:t xml:space="preserve">», г. </w:t>
      </w:r>
      <w:proofErr w:type="spellStart"/>
      <w:r w:rsidRPr="00401524">
        <w:rPr>
          <w:b/>
          <w:highlight w:val="yellow"/>
        </w:rPr>
        <w:t>Карлсбург</w:t>
      </w:r>
      <w:proofErr w:type="spellEnd"/>
      <w:r w:rsidRPr="00401524">
        <w:rPr>
          <w:b/>
          <w:highlight w:val="yellow"/>
        </w:rPr>
        <w:t>, ФРГ (</w:t>
      </w:r>
      <w:proofErr w:type="spellStart"/>
      <w:r w:rsidRPr="00401524">
        <w:rPr>
          <w:b/>
          <w:highlight w:val="yellow"/>
        </w:rPr>
        <w:t>сотрудн</w:t>
      </w:r>
      <w:proofErr w:type="gramStart"/>
      <w:r w:rsidRPr="00401524">
        <w:rPr>
          <w:b/>
          <w:highlight w:val="yellow"/>
        </w:rPr>
        <w:t>и</w:t>
      </w:r>
      <w:proofErr w:type="spellEnd"/>
      <w:r>
        <w:rPr>
          <w:b/>
          <w:highlight w:val="yellow"/>
        </w:rPr>
        <w:t>-</w:t>
      </w:r>
      <w:proofErr w:type="gramEnd"/>
      <w:r>
        <w:rPr>
          <w:b/>
          <w:highlight w:val="yellow"/>
        </w:rPr>
        <w:t xml:space="preserve"> </w:t>
      </w:r>
      <w:proofErr w:type="spellStart"/>
      <w:r w:rsidR="00C5607A">
        <w:rPr>
          <w:b/>
          <w:highlight w:val="yellow"/>
        </w:rPr>
        <w:t>чество</w:t>
      </w:r>
      <w:proofErr w:type="spellEnd"/>
      <w:r>
        <w:rPr>
          <w:b/>
          <w:highlight w:val="yellow"/>
        </w:rPr>
        <w:t xml:space="preserve"> </w:t>
      </w:r>
      <w:r w:rsidRPr="00401524">
        <w:rPr>
          <w:b/>
          <w:highlight w:val="yellow"/>
        </w:rPr>
        <w:t xml:space="preserve">с </w:t>
      </w:r>
      <w:r w:rsidRPr="00285072">
        <w:rPr>
          <w:b/>
          <w:color w:val="FF0000"/>
          <w:highlight w:val="yellow"/>
        </w:rPr>
        <w:t>1987</w:t>
      </w:r>
      <w:r w:rsidRPr="00401524">
        <w:rPr>
          <w:b/>
          <w:highlight w:val="yellow"/>
        </w:rPr>
        <w:t xml:space="preserve"> г.)</w:t>
      </w:r>
    </w:p>
    <w:p w:rsidR="00A55FEF" w:rsidRPr="00E165A9" w:rsidRDefault="00A55FEF" w:rsidP="008A73C7">
      <w:pPr>
        <w:shd w:val="clear" w:color="auto" w:fill="FFFFFF"/>
        <w:spacing w:before="100" w:beforeAutospacing="1" w:after="100" w:afterAutospacing="1"/>
        <w:jc w:val="center"/>
        <w:rPr>
          <w:b/>
          <w:lang w:val="en-US"/>
        </w:rPr>
      </w:pPr>
      <w:r w:rsidRPr="001910CF">
        <w:rPr>
          <w:b/>
          <w:noProof/>
          <w:lang w:eastAsia="ru-RU"/>
        </w:rPr>
        <w:drawing>
          <wp:inline distT="0" distB="0" distL="0" distR="0">
            <wp:extent cx="2127250" cy="2835294"/>
            <wp:effectExtent l="19050" t="0" r="6350" b="0"/>
            <wp:docPr id="16" name="Рисунок 2" descr="C:\Users\user\Pictures\ФОТО-ГАБИТ\ДЕТИ-3\Kohnert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-ГАБИТ\ДЕТИ-3\Kohnert_F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67" cy="283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3C" w:rsidRDefault="008A73C7" w:rsidP="00FB6335">
      <w:pPr>
        <w:shd w:val="clear" w:color="auto" w:fill="FFFFFF"/>
        <w:tabs>
          <w:tab w:val="left" w:pos="1276"/>
        </w:tabs>
        <w:spacing w:before="100" w:beforeAutospacing="1" w:after="100" w:afterAutospacing="1"/>
        <w:jc w:val="both"/>
        <w:rPr>
          <w:rFonts w:eastAsia="Times New Roman"/>
          <w:b/>
          <w:color w:val="0070C0"/>
          <w:sz w:val="22"/>
          <w:szCs w:val="22"/>
          <w:highlight w:val="yellow"/>
          <w:lang w:eastAsia="ru-RU"/>
        </w:rPr>
      </w:pPr>
      <w:r w:rsidRPr="00C5607A">
        <w:rPr>
          <w:b/>
          <w:sz w:val="22"/>
          <w:szCs w:val="22"/>
          <w:highlight w:val="yellow"/>
        </w:rPr>
        <w:t>Д</w:t>
      </w:r>
      <w:r w:rsidR="005D2A76" w:rsidRPr="00C5607A">
        <w:rPr>
          <w:b/>
          <w:sz w:val="22"/>
          <w:szCs w:val="22"/>
          <w:highlight w:val="yellow"/>
        </w:rPr>
        <w:t xml:space="preserve">орогой </w:t>
      </w:r>
      <w:r w:rsidRPr="00C5607A">
        <w:rPr>
          <w:b/>
          <w:sz w:val="22"/>
          <w:szCs w:val="22"/>
          <w:highlight w:val="yellow"/>
        </w:rPr>
        <w:t xml:space="preserve"> Д-р </w:t>
      </w:r>
      <w:proofErr w:type="spellStart"/>
      <w:r w:rsidRPr="00C5607A">
        <w:rPr>
          <w:b/>
          <w:sz w:val="22"/>
          <w:szCs w:val="22"/>
          <w:highlight w:val="yellow"/>
        </w:rPr>
        <w:t>Мейрамов</w:t>
      </w:r>
      <w:proofErr w:type="spellEnd"/>
      <w:r w:rsidRPr="00C5607A">
        <w:rPr>
          <w:b/>
          <w:sz w:val="22"/>
          <w:szCs w:val="22"/>
          <w:highlight w:val="yellow"/>
        </w:rPr>
        <w:t xml:space="preserve"> Г.Г.</w:t>
      </w:r>
      <w:r w:rsidR="005D2A76" w:rsidRPr="00C5607A">
        <w:rPr>
          <w:b/>
          <w:sz w:val="22"/>
          <w:szCs w:val="22"/>
          <w:highlight w:val="yellow"/>
        </w:rPr>
        <w:t xml:space="preserve"> Большое </w:t>
      </w:r>
      <w:r w:rsidRPr="00C5607A">
        <w:rPr>
          <w:b/>
          <w:sz w:val="22"/>
          <w:szCs w:val="22"/>
          <w:highlight w:val="yellow"/>
        </w:rPr>
        <w:t>Вам</w:t>
      </w:r>
      <w:r w:rsidR="005D2A76" w:rsidRPr="00C5607A">
        <w:rPr>
          <w:b/>
          <w:sz w:val="22"/>
          <w:szCs w:val="22"/>
          <w:highlight w:val="yellow"/>
        </w:rPr>
        <w:t xml:space="preserve"> спасибо! Я ценю, что </w:t>
      </w:r>
      <w:r w:rsidRPr="00C5607A">
        <w:rPr>
          <w:b/>
          <w:sz w:val="22"/>
          <w:szCs w:val="22"/>
          <w:highlight w:val="yellow"/>
        </w:rPr>
        <w:t>В</w:t>
      </w:r>
      <w:r w:rsidR="005D2A76" w:rsidRPr="00C5607A">
        <w:rPr>
          <w:b/>
          <w:sz w:val="22"/>
          <w:szCs w:val="22"/>
          <w:highlight w:val="yellow"/>
        </w:rPr>
        <w:t>ы позволил</w:t>
      </w:r>
      <w:r w:rsidR="00FB6335">
        <w:rPr>
          <w:b/>
          <w:sz w:val="22"/>
          <w:szCs w:val="22"/>
          <w:highlight w:val="yellow"/>
        </w:rPr>
        <w:t>и</w:t>
      </w:r>
      <w:r w:rsidR="005D2A76" w:rsidRPr="00C5607A">
        <w:rPr>
          <w:b/>
          <w:sz w:val="22"/>
          <w:szCs w:val="22"/>
          <w:highlight w:val="yellow"/>
        </w:rPr>
        <w:t xml:space="preserve"> мне стать частью твоей жизни. </w:t>
      </w:r>
      <w:r w:rsidRPr="00C5607A">
        <w:rPr>
          <w:b/>
          <w:sz w:val="22"/>
          <w:szCs w:val="22"/>
          <w:highlight w:val="yellow"/>
        </w:rPr>
        <w:t>Было впечатляющим</w:t>
      </w:r>
      <w:r w:rsidR="005D2A76" w:rsidRPr="00C5607A">
        <w:rPr>
          <w:b/>
          <w:sz w:val="22"/>
          <w:szCs w:val="22"/>
          <w:highlight w:val="yellow"/>
        </w:rPr>
        <w:t xml:space="preserve">, чего </w:t>
      </w:r>
      <w:r w:rsidRPr="00C5607A">
        <w:rPr>
          <w:b/>
          <w:sz w:val="22"/>
          <w:szCs w:val="22"/>
          <w:highlight w:val="yellow"/>
        </w:rPr>
        <w:t>В</w:t>
      </w:r>
      <w:r w:rsidR="005D2A76" w:rsidRPr="00C5607A">
        <w:rPr>
          <w:b/>
          <w:sz w:val="22"/>
          <w:szCs w:val="22"/>
          <w:highlight w:val="yellow"/>
        </w:rPr>
        <w:t>ы достиг</w:t>
      </w:r>
      <w:r w:rsidRPr="00C5607A">
        <w:rPr>
          <w:b/>
          <w:sz w:val="22"/>
          <w:szCs w:val="22"/>
          <w:highlight w:val="yellow"/>
        </w:rPr>
        <w:t xml:space="preserve">ли в своей научной </w:t>
      </w:r>
      <w:r w:rsidR="00F23C2A" w:rsidRPr="00C5607A">
        <w:rPr>
          <w:b/>
          <w:sz w:val="22"/>
          <w:szCs w:val="22"/>
          <w:highlight w:val="yellow"/>
        </w:rPr>
        <w:t>работе</w:t>
      </w:r>
      <w:r w:rsidRPr="00C5607A">
        <w:rPr>
          <w:b/>
          <w:sz w:val="22"/>
          <w:szCs w:val="22"/>
          <w:highlight w:val="yellow"/>
        </w:rPr>
        <w:t>. В</w:t>
      </w:r>
      <w:r w:rsidR="005D2A76" w:rsidRPr="00C5607A">
        <w:rPr>
          <w:b/>
          <w:sz w:val="22"/>
          <w:szCs w:val="22"/>
          <w:highlight w:val="yellow"/>
        </w:rPr>
        <w:t xml:space="preserve">ы </w:t>
      </w:r>
      <w:r w:rsidR="005D2A76" w:rsidRPr="00C5607A">
        <w:rPr>
          <w:b/>
          <w:color w:val="000000"/>
          <w:sz w:val="22"/>
          <w:szCs w:val="22"/>
          <w:highlight w:val="yellow"/>
        </w:rPr>
        <w:t>открыл</w:t>
      </w:r>
      <w:r w:rsidRPr="00C5607A">
        <w:rPr>
          <w:b/>
          <w:color w:val="000000"/>
          <w:sz w:val="22"/>
          <w:szCs w:val="22"/>
          <w:highlight w:val="yellow"/>
        </w:rPr>
        <w:t>и</w:t>
      </w:r>
      <w:r w:rsidR="005D2A76" w:rsidRPr="00C5607A">
        <w:rPr>
          <w:b/>
          <w:color w:val="000000"/>
          <w:sz w:val="22"/>
          <w:szCs w:val="22"/>
          <w:highlight w:val="yellow"/>
        </w:rPr>
        <w:t xml:space="preserve"> новые возможности, изучив метаболизм триптофана</w:t>
      </w:r>
      <w:r w:rsidRPr="00C5607A">
        <w:rPr>
          <w:b/>
          <w:color w:val="000000"/>
          <w:sz w:val="22"/>
          <w:szCs w:val="22"/>
          <w:highlight w:val="yellow"/>
        </w:rPr>
        <w:t xml:space="preserve"> и важность его метаболитов, и В</w:t>
      </w:r>
      <w:r w:rsidR="005D2A76" w:rsidRPr="00C5607A">
        <w:rPr>
          <w:b/>
          <w:color w:val="000000"/>
          <w:sz w:val="22"/>
          <w:szCs w:val="22"/>
          <w:highlight w:val="yellow"/>
        </w:rPr>
        <w:t>аши результаты представляют собой настоящий прорыв. Я восхище</w:t>
      </w:r>
      <w:r w:rsidR="005D2A76" w:rsidRPr="00C5607A">
        <w:rPr>
          <w:b/>
          <w:sz w:val="22"/>
          <w:szCs w:val="22"/>
          <w:highlight w:val="yellow"/>
        </w:rPr>
        <w:t>н</w:t>
      </w:r>
      <w:r w:rsidR="005D2A76" w:rsidRPr="00C5607A">
        <w:rPr>
          <w:b/>
          <w:color w:val="FF0000"/>
          <w:sz w:val="22"/>
          <w:szCs w:val="22"/>
          <w:highlight w:val="yellow"/>
        </w:rPr>
        <w:t xml:space="preserve"> </w:t>
      </w:r>
      <w:r w:rsidR="005D2A76" w:rsidRPr="00C5607A">
        <w:rPr>
          <w:b/>
          <w:color w:val="000000"/>
          <w:sz w:val="22"/>
          <w:szCs w:val="22"/>
          <w:highlight w:val="yellow"/>
        </w:rPr>
        <w:t xml:space="preserve">вашим </w:t>
      </w:r>
      <w:proofErr w:type="spellStart"/>
      <w:r w:rsidR="005D2A76" w:rsidRPr="00C5607A">
        <w:rPr>
          <w:b/>
          <w:color w:val="000000"/>
          <w:sz w:val="22"/>
          <w:szCs w:val="22"/>
          <w:highlight w:val="yellow"/>
        </w:rPr>
        <w:t>тщат</w:t>
      </w:r>
      <w:proofErr w:type="gramStart"/>
      <w:r w:rsidR="005D2A76" w:rsidRPr="00C5607A">
        <w:rPr>
          <w:b/>
          <w:color w:val="000000"/>
          <w:sz w:val="22"/>
          <w:szCs w:val="22"/>
          <w:highlight w:val="yellow"/>
        </w:rPr>
        <w:t>е</w:t>
      </w:r>
      <w:proofErr w:type="spellEnd"/>
      <w:r w:rsidR="00FB6335">
        <w:rPr>
          <w:b/>
          <w:color w:val="000000"/>
          <w:sz w:val="22"/>
          <w:szCs w:val="22"/>
          <w:highlight w:val="yellow"/>
        </w:rPr>
        <w:t>-</w:t>
      </w:r>
      <w:proofErr w:type="gramEnd"/>
      <w:r w:rsidR="00FB6335">
        <w:rPr>
          <w:b/>
          <w:color w:val="000000"/>
          <w:sz w:val="22"/>
          <w:szCs w:val="22"/>
          <w:highlight w:val="yellow"/>
        </w:rPr>
        <w:t xml:space="preserve"> </w:t>
      </w:r>
      <w:proofErr w:type="spellStart"/>
      <w:r w:rsidR="005D2A76" w:rsidRPr="00C5607A">
        <w:rPr>
          <w:b/>
          <w:color w:val="000000"/>
          <w:sz w:val="22"/>
          <w:szCs w:val="22"/>
          <w:highlight w:val="yellow"/>
        </w:rPr>
        <w:t>льным</w:t>
      </w:r>
      <w:proofErr w:type="spellEnd"/>
      <w:r w:rsidR="005D2A76" w:rsidRPr="00C5607A">
        <w:rPr>
          <w:b/>
          <w:color w:val="000000"/>
          <w:sz w:val="22"/>
          <w:szCs w:val="22"/>
          <w:highlight w:val="yellow"/>
        </w:rPr>
        <w:t xml:space="preserve"> изложением.</w:t>
      </w:r>
      <w:r w:rsidR="005D2A76" w:rsidRPr="00C5607A">
        <w:rPr>
          <w:rFonts w:ascii="Arial" w:hAnsi="Arial" w:cs="Arial"/>
          <w:color w:val="000000"/>
          <w:sz w:val="22"/>
          <w:szCs w:val="22"/>
          <w:highlight w:val="yellow"/>
        </w:rPr>
        <w:t xml:space="preserve"> </w:t>
      </w:r>
      <w:r w:rsidR="005D2A76" w:rsidRPr="00C5607A">
        <w:rPr>
          <w:rFonts w:eastAsia="Times New Roman"/>
          <w:b/>
          <w:sz w:val="22"/>
          <w:szCs w:val="22"/>
          <w:highlight w:val="yellow"/>
          <w:lang w:eastAsia="ru-RU"/>
        </w:rPr>
        <w:t xml:space="preserve">Директор по науке Центрального Института Диабета “Герхардт </w:t>
      </w:r>
      <w:proofErr w:type="spellStart"/>
      <w:r w:rsidR="005D2A76" w:rsidRPr="00C5607A">
        <w:rPr>
          <w:rFonts w:eastAsia="Times New Roman"/>
          <w:b/>
          <w:sz w:val="22"/>
          <w:szCs w:val="22"/>
          <w:highlight w:val="yellow"/>
          <w:lang w:eastAsia="ru-RU"/>
        </w:rPr>
        <w:t>Катч</w:t>
      </w:r>
      <w:proofErr w:type="spellEnd"/>
      <w:r w:rsidR="005D2A76" w:rsidRPr="00C5607A">
        <w:rPr>
          <w:rFonts w:eastAsia="Times New Roman"/>
          <w:b/>
          <w:sz w:val="22"/>
          <w:szCs w:val="22"/>
          <w:highlight w:val="yellow"/>
          <w:lang w:eastAsia="ru-RU"/>
        </w:rPr>
        <w:t xml:space="preserve"> “, </w:t>
      </w:r>
      <w:proofErr w:type="spellStart"/>
      <w:r w:rsidR="005D2A76" w:rsidRPr="00C5607A">
        <w:rPr>
          <w:rFonts w:eastAsia="Times New Roman"/>
          <w:b/>
          <w:sz w:val="22"/>
          <w:szCs w:val="22"/>
          <w:highlight w:val="yellow"/>
          <w:lang w:eastAsia="ru-RU"/>
        </w:rPr>
        <w:t>Карлсбург</w:t>
      </w:r>
      <w:proofErr w:type="spellEnd"/>
      <w:r w:rsidR="005D2A76" w:rsidRPr="00C5607A">
        <w:rPr>
          <w:rFonts w:eastAsia="Times New Roman"/>
          <w:b/>
          <w:sz w:val="22"/>
          <w:szCs w:val="22"/>
          <w:highlight w:val="yellow"/>
          <w:lang w:eastAsia="ru-RU"/>
        </w:rPr>
        <w:t xml:space="preserve">, Германия                          </w:t>
      </w:r>
      <w:r w:rsidR="005D2A76" w:rsidRPr="00C5607A">
        <w:rPr>
          <w:rFonts w:eastAsia="Times New Roman"/>
          <w:b/>
          <w:color w:val="0070C0"/>
          <w:sz w:val="22"/>
          <w:szCs w:val="22"/>
          <w:highlight w:val="yellow"/>
          <w:lang w:eastAsia="ru-RU"/>
        </w:rPr>
        <w:t xml:space="preserve">                                                             </w:t>
      </w:r>
    </w:p>
    <w:p w:rsidR="00486BFB" w:rsidRDefault="00486BFB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9C6B3C" w:rsidRDefault="009C6B3C" w:rsidP="00A55FEF">
      <w:pPr>
        <w:pStyle w:val="msonormalmrcssattr"/>
        <w:jc w:val="both"/>
        <w:rPr>
          <w:b/>
          <w:highlight w:val="yellow"/>
        </w:rPr>
      </w:pPr>
    </w:p>
    <w:p w:rsidR="00FB6335" w:rsidRDefault="00FB6335" w:rsidP="00A55FEF">
      <w:pPr>
        <w:pStyle w:val="msonormalmrcssattr"/>
        <w:jc w:val="both"/>
        <w:rPr>
          <w:b/>
          <w:highlight w:val="yellow"/>
        </w:rPr>
      </w:pPr>
    </w:p>
    <w:p w:rsidR="00FB6335" w:rsidRDefault="00FB6335" w:rsidP="00A55FEF">
      <w:pPr>
        <w:pStyle w:val="msonormalmrcssattr"/>
        <w:jc w:val="both"/>
        <w:rPr>
          <w:b/>
          <w:highlight w:val="yellow"/>
        </w:rPr>
      </w:pPr>
    </w:p>
    <w:p w:rsidR="00A55FEF" w:rsidRPr="006C2886" w:rsidRDefault="00486BFB" w:rsidP="00A55FEF">
      <w:pPr>
        <w:pStyle w:val="msonormalmrcssattr"/>
        <w:jc w:val="both"/>
        <w:rPr>
          <w:b/>
          <w:lang w:val="en-US"/>
        </w:rPr>
      </w:pPr>
      <w:r>
        <w:rPr>
          <w:b/>
          <w:highlight w:val="yellow"/>
        </w:rPr>
        <w:lastRenderedPageBreak/>
        <w:t>П</w:t>
      </w:r>
      <w:r w:rsidR="00A55FEF" w:rsidRPr="00171F1B">
        <w:rPr>
          <w:b/>
          <w:highlight w:val="yellow"/>
        </w:rPr>
        <w:t>рофессор</w:t>
      </w:r>
      <w:r w:rsidR="00AA53EB" w:rsidRPr="00AA53EB">
        <w:rPr>
          <w:b/>
          <w:highlight w:val="yellow"/>
          <w:lang w:val="en-US"/>
        </w:rPr>
        <w:t xml:space="preserve"> </w:t>
      </w:r>
      <w:r w:rsidR="00A55FEF" w:rsidRPr="00171F1B">
        <w:rPr>
          <w:b/>
          <w:highlight w:val="yellow"/>
        </w:rPr>
        <w:t>Джон</w:t>
      </w:r>
      <w:r w:rsidR="00AA53EB" w:rsidRPr="00AA53EB">
        <w:rPr>
          <w:b/>
          <w:highlight w:val="yellow"/>
          <w:lang w:val="en-US"/>
        </w:rPr>
        <w:t xml:space="preserve"> </w:t>
      </w:r>
      <w:proofErr w:type="spellStart"/>
      <w:r w:rsidR="00A55FEF" w:rsidRPr="00171F1B">
        <w:rPr>
          <w:b/>
          <w:highlight w:val="yellow"/>
        </w:rPr>
        <w:t>РобертсонТартл</w:t>
      </w:r>
      <w:proofErr w:type="spellEnd"/>
      <w:r w:rsidR="00A55FEF" w:rsidRPr="00171F1B">
        <w:rPr>
          <w:b/>
          <w:highlight w:val="yellow"/>
          <w:lang w:val="en-US"/>
        </w:rPr>
        <w:t xml:space="preserve">, </w:t>
      </w:r>
      <w:proofErr w:type="spellStart"/>
      <w:r w:rsidR="00A55FEF" w:rsidRPr="00171F1B">
        <w:rPr>
          <w:b/>
          <w:highlight w:val="yellow"/>
        </w:rPr>
        <w:t>д</w:t>
      </w:r>
      <w:proofErr w:type="spellEnd"/>
      <w:r w:rsidR="00A55FEF" w:rsidRPr="00171F1B">
        <w:rPr>
          <w:b/>
          <w:highlight w:val="yellow"/>
          <w:lang w:val="en-US"/>
        </w:rPr>
        <w:t>.</w:t>
      </w:r>
      <w:r w:rsidR="00A55FEF" w:rsidRPr="00171F1B">
        <w:rPr>
          <w:b/>
          <w:highlight w:val="yellow"/>
        </w:rPr>
        <w:t>м</w:t>
      </w:r>
      <w:r w:rsidR="00A55FEF" w:rsidRPr="00171F1B">
        <w:rPr>
          <w:b/>
          <w:highlight w:val="yellow"/>
          <w:lang w:val="en-US"/>
        </w:rPr>
        <w:t>.</w:t>
      </w:r>
      <w:proofErr w:type="spellStart"/>
      <w:r w:rsidR="00A55FEF" w:rsidRPr="00171F1B">
        <w:rPr>
          <w:b/>
          <w:highlight w:val="yellow"/>
        </w:rPr>
        <w:t>н</w:t>
      </w:r>
      <w:proofErr w:type="spellEnd"/>
      <w:r w:rsidR="00A55FEF" w:rsidRPr="00171F1B">
        <w:rPr>
          <w:b/>
          <w:highlight w:val="yellow"/>
          <w:lang w:val="en-US"/>
        </w:rPr>
        <w:t>. (</w:t>
      </w:r>
      <w:r w:rsidR="00A55FEF" w:rsidRPr="00171F1B">
        <w:rPr>
          <w:b/>
          <w:highlight w:val="yellow"/>
        </w:rPr>
        <w:t>Сидней</w:t>
      </w:r>
      <w:r w:rsidR="00A55FEF" w:rsidRPr="00171F1B">
        <w:rPr>
          <w:b/>
          <w:highlight w:val="yellow"/>
          <w:lang w:val="en-US"/>
        </w:rPr>
        <w:t xml:space="preserve">, </w:t>
      </w:r>
      <w:r w:rsidR="00A55FEF" w:rsidRPr="00171F1B">
        <w:rPr>
          <w:b/>
          <w:highlight w:val="yellow"/>
        </w:rPr>
        <w:t>Лондон</w:t>
      </w:r>
      <w:r w:rsidR="00A55FEF" w:rsidRPr="00171F1B">
        <w:rPr>
          <w:b/>
          <w:highlight w:val="yellow"/>
          <w:lang w:val="en-US"/>
        </w:rPr>
        <w:t>)</w:t>
      </w:r>
      <w:r w:rsidR="00A55FEF" w:rsidRPr="00171F1B">
        <w:rPr>
          <w:highlight w:val="yellow"/>
          <w:lang w:val="en-US"/>
        </w:rPr>
        <w:t xml:space="preserve">; </w:t>
      </w:r>
      <w:r w:rsidR="00A55FEF" w:rsidRPr="00171F1B">
        <w:rPr>
          <w:b/>
          <w:highlight w:val="yellow"/>
          <w:lang w:val="en-US"/>
        </w:rPr>
        <w:t>John R Turtle, AO MD (</w:t>
      </w:r>
      <w:proofErr w:type="spellStart"/>
      <w:r w:rsidR="00A55FEF" w:rsidRPr="00171F1B">
        <w:rPr>
          <w:b/>
          <w:highlight w:val="yellow"/>
          <w:lang w:val="en-US"/>
        </w:rPr>
        <w:t>Syd</w:t>
      </w:r>
      <w:proofErr w:type="spellEnd"/>
      <w:r w:rsidR="00A55FEF" w:rsidRPr="00171F1B">
        <w:rPr>
          <w:b/>
          <w:highlight w:val="yellow"/>
          <w:lang w:val="en-US"/>
        </w:rPr>
        <w:t>) MB BS FRACP FRCP (London), Emeritus Professor of Medicine, University of Sydney, Consultant Emeritus (Endocrinology), Royal Prince Alfred Hospital, Vice-Pre</w:t>
      </w:r>
      <w:r w:rsidR="00AA53EB" w:rsidRPr="00AA53EB">
        <w:rPr>
          <w:b/>
          <w:highlight w:val="yellow"/>
          <w:lang w:val="en-US"/>
        </w:rPr>
        <w:t xml:space="preserve">- </w:t>
      </w:r>
      <w:proofErr w:type="spellStart"/>
      <w:r w:rsidR="00A55FEF" w:rsidRPr="00171F1B">
        <w:rPr>
          <w:b/>
          <w:highlight w:val="yellow"/>
          <w:lang w:val="en-US"/>
        </w:rPr>
        <w:t>sident</w:t>
      </w:r>
      <w:proofErr w:type="spellEnd"/>
      <w:r w:rsidR="00A55FEF" w:rsidRPr="00171F1B">
        <w:rPr>
          <w:b/>
          <w:highlight w:val="yellow"/>
          <w:lang w:val="en-US"/>
        </w:rPr>
        <w:t xml:space="preserve"> of the International Diabetes Federation (IDF), Honorary President of the In- </w:t>
      </w:r>
      <w:proofErr w:type="spellStart"/>
      <w:r w:rsidR="00A55FEF" w:rsidRPr="00171F1B">
        <w:rPr>
          <w:b/>
          <w:highlight w:val="yellow"/>
          <w:lang w:val="en-US"/>
        </w:rPr>
        <w:t>ternational</w:t>
      </w:r>
      <w:proofErr w:type="spellEnd"/>
      <w:r w:rsidR="00A55FEF" w:rsidRPr="00171F1B">
        <w:rPr>
          <w:b/>
          <w:highlight w:val="yellow"/>
          <w:lang w:val="en-US"/>
        </w:rPr>
        <w:t xml:space="preserve"> Diabetes Federation</w:t>
      </w:r>
    </w:p>
    <w:p w:rsidR="00A55FEF" w:rsidRDefault="00A55FEF" w:rsidP="00A55FEF">
      <w:pPr>
        <w:jc w:val="both"/>
        <w:rPr>
          <w:b/>
          <w:noProof/>
        </w:rPr>
      </w:pPr>
      <w:r w:rsidRPr="009E3927">
        <w:rPr>
          <w:b/>
          <w:noProof/>
          <w:lang w:val="en-US"/>
        </w:rPr>
        <w:t xml:space="preserve">      </w:t>
      </w:r>
      <w:r w:rsidR="002909F6" w:rsidRPr="000413A3">
        <w:rPr>
          <w:b/>
          <w:noProof/>
          <w:lang w:val="en-US"/>
        </w:rPr>
        <w:t xml:space="preserve"> </w:t>
      </w:r>
      <w:r w:rsidRPr="009E3927">
        <w:rPr>
          <w:b/>
          <w:noProof/>
          <w:lang w:val="en-US"/>
        </w:rPr>
        <w:t xml:space="preserve">   </w:t>
      </w:r>
      <w:r w:rsidRPr="006C2886">
        <w:rPr>
          <w:b/>
          <w:noProof/>
          <w:lang w:eastAsia="ru-RU"/>
        </w:rPr>
        <w:drawing>
          <wp:inline distT="0" distB="0" distL="0" distR="0">
            <wp:extent cx="4997450" cy="6893715"/>
            <wp:effectExtent l="38100" t="19050" r="12700" b="21435"/>
            <wp:docPr id="83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t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18" cy="6883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5FEF" w:rsidRDefault="00A55FEF" w:rsidP="00A55FEF">
      <w:pPr>
        <w:jc w:val="both"/>
      </w:pPr>
      <w:r w:rsidRPr="00A86CD3">
        <w:rPr>
          <w:b/>
          <w:noProof/>
          <w:highlight w:val="red"/>
        </w:rPr>
        <w:t>1</w:t>
      </w:r>
      <w:r w:rsidRPr="00A86CD3">
        <w:rPr>
          <w:b/>
          <w:highlight w:val="red"/>
        </w:rPr>
        <w:t xml:space="preserve">3-й Всемирный Конгресс </w:t>
      </w:r>
      <w:proofErr w:type="spellStart"/>
      <w:r w:rsidRPr="00A86CD3">
        <w:rPr>
          <w:b/>
          <w:highlight w:val="yellow"/>
        </w:rPr>
        <w:t>Диабетологов</w:t>
      </w:r>
      <w:proofErr w:type="spellEnd"/>
      <w:r w:rsidRPr="00A86CD3">
        <w:rPr>
          <w:b/>
          <w:highlight w:val="yellow"/>
        </w:rPr>
        <w:t>, 1988, г</w:t>
      </w:r>
      <w:proofErr w:type="gramStart"/>
      <w:r w:rsidRPr="00A86CD3">
        <w:rPr>
          <w:b/>
          <w:highlight w:val="yellow"/>
        </w:rPr>
        <w:t>.С</w:t>
      </w:r>
      <w:proofErr w:type="gramEnd"/>
      <w:r w:rsidRPr="00A86CD3">
        <w:rPr>
          <w:b/>
          <w:highlight w:val="yellow"/>
        </w:rPr>
        <w:t>идней</w:t>
      </w:r>
      <w:r w:rsidRPr="00890B15">
        <w:rPr>
          <w:b/>
          <w:highlight w:val="yellow"/>
        </w:rPr>
        <w:t>, Австралия</w:t>
      </w:r>
      <w:r w:rsidRPr="00A86CD3">
        <w:rPr>
          <w:b/>
        </w:rPr>
        <w:t xml:space="preserve">. Профессор </w:t>
      </w:r>
      <w:proofErr w:type="spellStart"/>
      <w:r w:rsidRPr="00A86CD3">
        <w:rPr>
          <w:b/>
        </w:rPr>
        <w:t>Дж</w:t>
      </w:r>
      <w:proofErr w:type="gramStart"/>
      <w:r w:rsidRPr="00A86CD3">
        <w:rPr>
          <w:b/>
        </w:rPr>
        <w:t>.Т</w:t>
      </w:r>
      <w:proofErr w:type="gramEnd"/>
      <w:r w:rsidRPr="00A86CD3">
        <w:rPr>
          <w:b/>
        </w:rPr>
        <w:t>артл</w:t>
      </w:r>
      <w:proofErr w:type="spellEnd"/>
      <w:r w:rsidRPr="00A86CD3">
        <w:rPr>
          <w:b/>
        </w:rPr>
        <w:t xml:space="preserve"> (г.Сидней), Председатель Оргкомитета Конгресса, вице-президент Меж</w:t>
      </w:r>
      <w:r>
        <w:rPr>
          <w:b/>
        </w:rPr>
        <w:t xml:space="preserve">- </w:t>
      </w:r>
      <w:proofErr w:type="spellStart"/>
      <w:r w:rsidRPr="00A86CD3">
        <w:rPr>
          <w:b/>
        </w:rPr>
        <w:t>дународной</w:t>
      </w:r>
      <w:proofErr w:type="spellEnd"/>
      <w:r w:rsidRPr="00A86CD3">
        <w:rPr>
          <w:b/>
        </w:rPr>
        <w:t xml:space="preserve"> Федерации диабета</w:t>
      </w:r>
      <w:r>
        <w:rPr>
          <w:b/>
        </w:rPr>
        <w:t xml:space="preserve"> </w:t>
      </w:r>
      <w:r w:rsidRPr="00A86CD3">
        <w:rPr>
          <w:b/>
        </w:rPr>
        <w:t>(</w:t>
      </w:r>
      <w:r w:rsidRPr="00BA5EB8">
        <w:rPr>
          <w:b/>
          <w:highlight w:val="yellow"/>
          <w:lang w:val="en-US"/>
        </w:rPr>
        <w:t>IDF</w:t>
      </w:r>
      <w:r w:rsidRPr="00A86CD3">
        <w:rPr>
          <w:b/>
        </w:rPr>
        <w:t xml:space="preserve">), проф.Сиднейского Университета и доц. </w:t>
      </w:r>
      <w:proofErr w:type="spellStart"/>
      <w:r w:rsidRPr="00A86CD3">
        <w:rPr>
          <w:b/>
        </w:rPr>
        <w:t>Мей</w:t>
      </w:r>
      <w:proofErr w:type="spellEnd"/>
      <w:r>
        <w:rPr>
          <w:b/>
        </w:rPr>
        <w:t xml:space="preserve">- </w:t>
      </w:r>
      <w:proofErr w:type="spellStart"/>
      <w:r w:rsidRPr="00A86CD3">
        <w:rPr>
          <w:b/>
        </w:rPr>
        <w:t>рамов</w:t>
      </w:r>
      <w:proofErr w:type="spellEnd"/>
      <w:r w:rsidRPr="00A86CD3">
        <w:rPr>
          <w:b/>
        </w:rPr>
        <w:t xml:space="preserve"> Г.Г. (г.Караганда</w:t>
      </w:r>
      <w:r w:rsidRPr="006C2886">
        <w:t>)</w:t>
      </w:r>
      <w:r>
        <w:t>,</w:t>
      </w:r>
      <w:r w:rsidRPr="000B1C27">
        <w:t xml:space="preserve"> </w:t>
      </w:r>
      <w:r w:rsidRPr="000B1C27">
        <w:rPr>
          <w:b/>
        </w:rPr>
        <w:t xml:space="preserve">единственный </w:t>
      </w:r>
      <w:r w:rsidRPr="0098519A">
        <w:rPr>
          <w:b/>
        </w:rPr>
        <w:t xml:space="preserve">от СССР </w:t>
      </w:r>
      <w:r>
        <w:rPr>
          <w:b/>
        </w:rPr>
        <w:t>участник</w:t>
      </w:r>
      <w:r w:rsidRPr="0098519A">
        <w:rPr>
          <w:b/>
        </w:rPr>
        <w:t xml:space="preserve"> Конгресса</w:t>
      </w:r>
    </w:p>
    <w:p w:rsidR="00A55FEF" w:rsidRDefault="00A55FEF" w:rsidP="00A55F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</w:pPr>
      <w:r w:rsidRPr="00E20D33">
        <w:rPr>
          <w:noProof/>
          <w:lang w:eastAsia="ru-RU"/>
        </w:rPr>
        <w:lastRenderedPageBreak/>
        <w:drawing>
          <wp:inline distT="0" distB="0" distL="0" distR="0">
            <wp:extent cx="5911850" cy="3924079"/>
            <wp:effectExtent l="19050" t="0" r="0" b="0"/>
            <wp:docPr id="51" name="Рисунок 1" descr="C:\Users\user\Pictures\отец, габит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отец, габит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 t="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92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EF" w:rsidRPr="007F2F5C" w:rsidRDefault="00A55FEF" w:rsidP="00A55FEF">
      <w:pPr>
        <w:jc w:val="both"/>
        <w:rPr>
          <w:b/>
          <w:i/>
          <w:color w:val="7030A0"/>
        </w:rPr>
      </w:pPr>
      <w:r>
        <w:rPr>
          <w:b/>
          <w:highlight w:val="red"/>
        </w:rPr>
        <w:t>13-</w:t>
      </w:r>
      <w:r w:rsidRPr="00A86CD3">
        <w:rPr>
          <w:b/>
          <w:highlight w:val="red"/>
        </w:rPr>
        <w:t xml:space="preserve">й Всемирный Конгресс </w:t>
      </w:r>
      <w:proofErr w:type="spellStart"/>
      <w:r w:rsidRPr="00A86CD3">
        <w:rPr>
          <w:b/>
          <w:highlight w:val="yellow"/>
        </w:rPr>
        <w:t>Диабетологов</w:t>
      </w:r>
      <w:proofErr w:type="spellEnd"/>
      <w:r w:rsidRPr="00A86CD3">
        <w:rPr>
          <w:b/>
          <w:highlight w:val="yellow"/>
        </w:rPr>
        <w:t>, 1988, г</w:t>
      </w:r>
      <w:proofErr w:type="gramStart"/>
      <w:r w:rsidRPr="00A86CD3">
        <w:rPr>
          <w:b/>
          <w:highlight w:val="yellow"/>
        </w:rPr>
        <w:t>.С</w:t>
      </w:r>
      <w:proofErr w:type="gramEnd"/>
      <w:r w:rsidRPr="00A86CD3">
        <w:rPr>
          <w:b/>
          <w:highlight w:val="yellow"/>
        </w:rPr>
        <w:t>идней</w:t>
      </w:r>
      <w:r w:rsidRPr="00972B81">
        <w:rPr>
          <w:b/>
          <w:highlight w:val="yellow"/>
        </w:rPr>
        <w:t>, Австралия</w:t>
      </w:r>
    </w:p>
    <w:p w:rsidR="00A55FEF" w:rsidRDefault="00A55FEF" w:rsidP="00A55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i/>
          <w:color w:val="7030A0"/>
          <w:sz w:val="20"/>
          <w:szCs w:val="20"/>
          <w:highlight w:val="yellow"/>
        </w:rPr>
      </w:pPr>
    </w:p>
    <w:p w:rsidR="00A55FEF" w:rsidRPr="00A72BC5" w:rsidRDefault="00A55FEF" w:rsidP="00A55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i/>
          <w:color w:val="FF0000"/>
          <w:sz w:val="28"/>
          <w:szCs w:val="28"/>
        </w:rPr>
      </w:pPr>
      <w:r w:rsidRPr="00A72BC5">
        <w:rPr>
          <w:b/>
          <w:i/>
          <w:color w:val="FF0000"/>
          <w:sz w:val="28"/>
          <w:szCs w:val="28"/>
          <w:highlight w:val="yellow"/>
        </w:rPr>
        <w:t xml:space="preserve">Дорогой </w:t>
      </w:r>
      <w:proofErr w:type="spellStart"/>
      <w:r w:rsidRPr="00A72BC5">
        <w:rPr>
          <w:b/>
          <w:i/>
          <w:color w:val="FF0000"/>
          <w:sz w:val="28"/>
          <w:szCs w:val="28"/>
          <w:highlight w:val="yellow"/>
        </w:rPr>
        <w:t>Габит</w:t>
      </w:r>
      <w:proofErr w:type="spellEnd"/>
      <w:proofErr w:type="gramStart"/>
      <w:r w:rsidRPr="00A72BC5">
        <w:rPr>
          <w:b/>
          <w:i/>
          <w:color w:val="FF0000"/>
          <w:sz w:val="28"/>
          <w:szCs w:val="28"/>
          <w:highlight w:val="yellow"/>
        </w:rPr>
        <w:t>!.</w:t>
      </w:r>
      <w:proofErr w:type="gramEnd"/>
    </w:p>
    <w:p w:rsidR="00A55FEF" w:rsidRPr="00A72BC5" w:rsidRDefault="00A55FEF" w:rsidP="00A55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i/>
          <w:color w:val="7030A0"/>
          <w:sz w:val="28"/>
          <w:szCs w:val="28"/>
          <w:highlight w:val="yellow"/>
        </w:rPr>
      </w:pPr>
      <w:r w:rsidRPr="00A72BC5">
        <w:rPr>
          <w:b/>
          <w:i/>
          <w:sz w:val="28"/>
          <w:szCs w:val="28"/>
          <w:highlight w:val="yellow"/>
        </w:rPr>
        <w:t>Мы поздравляем Вас с 75-летием и с замечательными результатами, которых Вы достигли за эти годы. Ваша семья должно быть очень гордится вами - как и мы тоже. Берегите себя и будьте в безопасн</w:t>
      </w:r>
      <w:proofErr w:type="gramStart"/>
      <w:r w:rsidRPr="00A72BC5">
        <w:rPr>
          <w:b/>
          <w:i/>
          <w:sz w:val="28"/>
          <w:szCs w:val="28"/>
          <w:highlight w:val="yellow"/>
        </w:rPr>
        <w:t>о-</w:t>
      </w:r>
      <w:proofErr w:type="gramEnd"/>
      <w:r w:rsidRPr="00A72BC5">
        <w:rPr>
          <w:b/>
          <w:i/>
          <w:sz w:val="28"/>
          <w:szCs w:val="28"/>
          <w:highlight w:val="yellow"/>
        </w:rPr>
        <w:t xml:space="preserve"> </w:t>
      </w:r>
      <w:proofErr w:type="spellStart"/>
      <w:r w:rsidRPr="00A72BC5">
        <w:rPr>
          <w:b/>
          <w:i/>
          <w:sz w:val="28"/>
          <w:szCs w:val="28"/>
          <w:highlight w:val="yellow"/>
        </w:rPr>
        <w:t>сти</w:t>
      </w:r>
      <w:proofErr w:type="spellEnd"/>
      <w:r w:rsidRPr="00A72BC5">
        <w:rPr>
          <w:b/>
          <w:i/>
          <w:sz w:val="28"/>
          <w:szCs w:val="28"/>
          <w:highlight w:val="yellow"/>
        </w:rPr>
        <w:t xml:space="preserve">. </w:t>
      </w:r>
    </w:p>
    <w:p w:rsidR="00A55FEF" w:rsidRPr="00625EBF" w:rsidRDefault="00A55FEF" w:rsidP="00A55FE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i/>
          <w:color w:val="7030A0"/>
          <w:sz w:val="28"/>
          <w:szCs w:val="28"/>
        </w:rPr>
      </w:pPr>
      <w:r w:rsidRPr="00A72BC5">
        <w:rPr>
          <w:b/>
          <w:i/>
          <w:sz w:val="28"/>
          <w:szCs w:val="28"/>
          <w:highlight w:val="yellow"/>
        </w:rPr>
        <w:t xml:space="preserve">      Искренне Ваши </w:t>
      </w:r>
      <w:r w:rsidRPr="00A72BC5">
        <w:rPr>
          <w:b/>
          <w:i/>
          <w:color w:val="FF0000"/>
          <w:sz w:val="28"/>
          <w:szCs w:val="28"/>
          <w:highlight w:val="yellow"/>
        </w:rPr>
        <w:t xml:space="preserve">Джон </w:t>
      </w:r>
      <w:proofErr w:type="spellStart"/>
      <w:r w:rsidRPr="00A72BC5">
        <w:rPr>
          <w:b/>
          <w:i/>
          <w:color w:val="FF0000"/>
          <w:sz w:val="28"/>
          <w:szCs w:val="28"/>
          <w:highlight w:val="yellow"/>
        </w:rPr>
        <w:t>Робертсон</w:t>
      </w:r>
      <w:proofErr w:type="spellEnd"/>
      <w:r w:rsidRPr="00A72BC5">
        <w:rPr>
          <w:b/>
          <w:i/>
          <w:color w:val="FF0000"/>
          <w:sz w:val="28"/>
          <w:szCs w:val="28"/>
          <w:highlight w:val="yellow"/>
        </w:rPr>
        <w:t xml:space="preserve"> </w:t>
      </w:r>
      <w:proofErr w:type="spellStart"/>
      <w:r w:rsidRPr="00A72BC5">
        <w:rPr>
          <w:b/>
          <w:i/>
          <w:color w:val="FF0000"/>
          <w:sz w:val="28"/>
          <w:szCs w:val="28"/>
          <w:highlight w:val="yellow"/>
        </w:rPr>
        <w:t>Тартл</w:t>
      </w:r>
      <w:proofErr w:type="spellEnd"/>
      <w:r w:rsidRPr="00A72BC5">
        <w:rPr>
          <w:b/>
          <w:i/>
          <w:sz w:val="28"/>
          <w:szCs w:val="28"/>
          <w:highlight w:val="yellow"/>
        </w:rPr>
        <w:t>, Вице-президент Между- народной Федерации Диабета (</w:t>
      </w:r>
      <w:r w:rsidRPr="00A72BC5">
        <w:rPr>
          <w:b/>
          <w:i/>
          <w:sz w:val="28"/>
          <w:szCs w:val="28"/>
          <w:highlight w:val="yellow"/>
          <w:lang w:val="en-US"/>
        </w:rPr>
        <w:t>IDF</w:t>
      </w:r>
      <w:r w:rsidRPr="00A72BC5">
        <w:rPr>
          <w:b/>
          <w:i/>
          <w:sz w:val="28"/>
          <w:szCs w:val="28"/>
          <w:highlight w:val="yellow"/>
        </w:rPr>
        <w:t xml:space="preserve">), Почетный Президент </w:t>
      </w:r>
      <w:r w:rsidRPr="00A72BC5">
        <w:rPr>
          <w:b/>
          <w:i/>
          <w:sz w:val="28"/>
          <w:szCs w:val="28"/>
          <w:highlight w:val="yellow"/>
          <w:lang w:val="en-US"/>
        </w:rPr>
        <w:t>IDF</w:t>
      </w:r>
      <w:r w:rsidRPr="00A72BC5">
        <w:rPr>
          <w:b/>
          <w:i/>
          <w:sz w:val="28"/>
          <w:szCs w:val="28"/>
          <w:highlight w:val="yellow"/>
        </w:rPr>
        <w:t xml:space="preserve"> и </w:t>
      </w:r>
      <w:proofErr w:type="spellStart"/>
      <w:r w:rsidRPr="00A72BC5">
        <w:rPr>
          <w:b/>
          <w:i/>
          <w:color w:val="FF0000"/>
          <w:sz w:val="28"/>
          <w:szCs w:val="28"/>
          <w:highlight w:val="yellow"/>
        </w:rPr>
        <w:t>Дженифер</w:t>
      </w:r>
      <w:proofErr w:type="spellEnd"/>
      <w:r w:rsidRPr="00A72BC5">
        <w:rPr>
          <w:b/>
          <w:i/>
          <w:color w:val="FF0000"/>
          <w:sz w:val="28"/>
          <w:szCs w:val="28"/>
          <w:highlight w:val="yellow"/>
        </w:rPr>
        <w:t xml:space="preserve"> </w:t>
      </w:r>
      <w:proofErr w:type="spellStart"/>
      <w:r w:rsidRPr="00A72BC5">
        <w:rPr>
          <w:b/>
          <w:i/>
          <w:color w:val="FF0000"/>
          <w:sz w:val="28"/>
          <w:szCs w:val="28"/>
          <w:highlight w:val="yellow"/>
        </w:rPr>
        <w:t>Тартл</w:t>
      </w:r>
      <w:proofErr w:type="spellEnd"/>
      <w:r w:rsidRPr="00A72BC5">
        <w:rPr>
          <w:b/>
          <w:i/>
          <w:sz w:val="28"/>
          <w:szCs w:val="28"/>
          <w:highlight w:val="yellow"/>
        </w:rPr>
        <w:t xml:space="preserve">,  доктор медицины,  </w:t>
      </w:r>
      <w:r w:rsidRPr="00A72BC5">
        <w:rPr>
          <w:b/>
          <w:i/>
          <w:color w:val="FF0000"/>
          <w:sz w:val="28"/>
          <w:szCs w:val="28"/>
          <w:highlight w:val="yellow"/>
        </w:rPr>
        <w:t>г.Сидней, Австралия, 1988-1992</w:t>
      </w:r>
      <w:r w:rsidRPr="00A72BC5">
        <w:rPr>
          <w:b/>
          <w:i/>
          <w:color w:val="0070C0"/>
          <w:sz w:val="28"/>
          <w:szCs w:val="28"/>
          <w:highlight w:val="yellow"/>
        </w:rPr>
        <w:t xml:space="preserve"> </w:t>
      </w:r>
      <w:r>
        <w:rPr>
          <w:b/>
          <w:i/>
          <w:color w:val="FF0000"/>
          <w:highlight w:val="yellow"/>
        </w:rPr>
        <w:t xml:space="preserve">                                                      </w:t>
      </w:r>
      <w:r w:rsidRPr="00A72BC5">
        <w:rPr>
          <w:b/>
          <w:i/>
          <w:color w:val="0070C0"/>
          <w:highlight w:val="yellow"/>
        </w:rPr>
        <w:t xml:space="preserve">                                                                                                                </w:t>
      </w:r>
      <w:r w:rsidRPr="00B7686D">
        <w:rPr>
          <w:b/>
          <w:i/>
          <w:color w:val="FF0000"/>
          <w:sz w:val="16"/>
          <w:szCs w:val="16"/>
        </w:rPr>
        <w:t>.</w:t>
      </w:r>
      <w:r w:rsidRPr="0052235F">
        <w:rPr>
          <w:b/>
          <w:i/>
          <w:color w:val="FF0000"/>
          <w:sz w:val="28"/>
          <w:szCs w:val="28"/>
          <w:highlight w:val="yellow"/>
        </w:rPr>
        <w:t xml:space="preserve">         </w:t>
      </w:r>
      <w:r w:rsidRPr="00625EBF">
        <w:rPr>
          <w:b/>
          <w:i/>
          <w:color w:val="FF0000"/>
          <w:sz w:val="28"/>
          <w:szCs w:val="28"/>
          <w:highlight w:val="yellow"/>
        </w:rPr>
        <w:t xml:space="preserve">                                               </w:t>
      </w:r>
      <w:r w:rsidRPr="0052235F">
        <w:rPr>
          <w:b/>
          <w:i/>
          <w:color w:val="FF0000"/>
          <w:sz w:val="28"/>
          <w:szCs w:val="28"/>
          <w:highlight w:val="yellow"/>
        </w:rPr>
        <w:t xml:space="preserve">   </w:t>
      </w:r>
      <w:r w:rsidRPr="00625EBF">
        <w:rPr>
          <w:b/>
          <w:i/>
          <w:color w:val="FF0000"/>
          <w:sz w:val="16"/>
          <w:szCs w:val="16"/>
        </w:rPr>
        <w:t xml:space="preserve"> </w:t>
      </w:r>
    </w:p>
    <w:p w:rsidR="00A55FEF" w:rsidRPr="00491F59" w:rsidRDefault="00A55FEF" w:rsidP="00A55FEF">
      <w:pPr>
        <w:pStyle w:val="1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  <w:highlight w:val="red"/>
        </w:rPr>
        <w:t>1.</w:t>
      </w:r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>Участие д</w:t>
      </w:r>
      <w:r>
        <w:rPr>
          <w:rFonts w:ascii="Times New Roman" w:eastAsia="Arial Unicode MS" w:hAnsi="Times New Roman"/>
          <w:sz w:val="24"/>
          <w:szCs w:val="24"/>
          <w:highlight w:val="yellow"/>
        </w:rPr>
        <w:t xml:space="preserve">окладов </w:t>
      </w:r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 xml:space="preserve">по </w:t>
      </w:r>
      <w:proofErr w:type="spellStart"/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>Диабетогенным</w:t>
      </w:r>
      <w:proofErr w:type="spellEnd"/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 xml:space="preserve"> </w:t>
      </w:r>
      <w:proofErr w:type="spellStart"/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>цинксвязывающим</w:t>
      </w:r>
      <w:proofErr w:type="spellEnd"/>
      <w:r w:rsidR="00C74E07">
        <w:rPr>
          <w:rFonts w:ascii="Times New Roman" w:eastAsia="Arial Unicode MS" w:hAnsi="Times New Roman"/>
          <w:sz w:val="24"/>
          <w:szCs w:val="24"/>
          <w:highlight w:val="yellow"/>
        </w:rPr>
        <w:t xml:space="preserve"> веществам </w:t>
      </w:r>
      <w:r w:rsidRPr="009A7CD0">
        <w:rPr>
          <w:rFonts w:ascii="Times New Roman" w:eastAsia="Arial Unicode MS" w:hAnsi="Times New Roman"/>
          <w:sz w:val="24"/>
          <w:szCs w:val="24"/>
          <w:highlight w:val="yellow"/>
        </w:rPr>
        <w:t xml:space="preserve">в </w:t>
      </w:r>
      <w:r w:rsidRPr="00F53634">
        <w:rPr>
          <w:rFonts w:ascii="Times New Roman" w:eastAsia="Arial Unicode MS" w:hAnsi="Times New Roman"/>
          <w:sz w:val="24"/>
          <w:szCs w:val="24"/>
          <w:highlight w:val="yellow"/>
        </w:rPr>
        <w:t xml:space="preserve">работе международных </w:t>
      </w:r>
      <w:proofErr w:type="spellStart"/>
      <w:r w:rsidRPr="00F53634">
        <w:rPr>
          <w:rFonts w:ascii="Times New Roman" w:eastAsia="Arial Unicode MS" w:hAnsi="Times New Roman"/>
          <w:sz w:val="24"/>
          <w:szCs w:val="24"/>
          <w:highlight w:val="yellow"/>
        </w:rPr>
        <w:t>диабетологических</w:t>
      </w:r>
      <w:proofErr w:type="spellEnd"/>
      <w:r w:rsidRPr="00F53634">
        <w:rPr>
          <w:rFonts w:ascii="Times New Roman" w:eastAsia="Arial Unicode MS" w:hAnsi="Times New Roman"/>
          <w:sz w:val="24"/>
          <w:szCs w:val="24"/>
          <w:highlight w:val="yellow"/>
        </w:rPr>
        <w:t xml:space="preserve"> конгрессов</w:t>
      </w:r>
    </w:p>
    <w:p w:rsidR="009C6B3C" w:rsidRPr="00C621DE" w:rsidRDefault="009C6B3C" w:rsidP="009C6B3C">
      <w:pPr>
        <w:jc w:val="both"/>
        <w:rPr>
          <w:noProof/>
          <w:sz w:val="16"/>
          <w:szCs w:val="16"/>
          <w:lang w:eastAsia="ru-RU"/>
        </w:rPr>
      </w:pPr>
      <w:r w:rsidRPr="00CB3659">
        <w:rPr>
          <w:b/>
          <w:noProof/>
          <w:sz w:val="22"/>
          <w:szCs w:val="22"/>
          <w:highlight w:val="yellow"/>
          <w:lang w:eastAsia="ru-RU"/>
        </w:rPr>
        <w:t>Результаты исследований были представлены на всех Всемирных (</w:t>
      </w:r>
      <w:r w:rsidRPr="00CB3659">
        <w:rPr>
          <w:b/>
          <w:noProof/>
          <w:color w:val="FF0000"/>
          <w:sz w:val="22"/>
          <w:szCs w:val="22"/>
          <w:highlight w:val="yellow"/>
          <w:lang w:eastAsia="ru-RU"/>
        </w:rPr>
        <w:t>1988-2013</w:t>
      </w:r>
      <w:r w:rsidR="005C5BE5">
        <w:rPr>
          <w:b/>
          <w:noProof/>
          <w:sz w:val="22"/>
          <w:szCs w:val="22"/>
          <w:highlight w:val="yellow"/>
          <w:lang w:eastAsia="ru-RU"/>
        </w:rPr>
        <w:t>)</w:t>
      </w:r>
      <w:r w:rsidR="005C5BE5" w:rsidRPr="005C5BE5">
        <w:rPr>
          <w:b/>
          <w:noProof/>
          <w:sz w:val="22"/>
          <w:szCs w:val="22"/>
          <w:highlight w:val="yellow"/>
          <w:lang w:eastAsia="ru-RU"/>
        </w:rPr>
        <w:t xml:space="preserve"> </w:t>
      </w:r>
      <w:r w:rsidR="005C5BE5">
        <w:rPr>
          <w:b/>
          <w:noProof/>
          <w:sz w:val="22"/>
          <w:szCs w:val="22"/>
          <w:highlight w:val="yellow"/>
          <w:lang w:eastAsia="ru-RU"/>
        </w:rPr>
        <w:t>и</w:t>
      </w:r>
      <w:r w:rsidRPr="00CB3659">
        <w:rPr>
          <w:b/>
          <w:noProof/>
          <w:sz w:val="22"/>
          <w:szCs w:val="22"/>
          <w:highlight w:val="yellow"/>
          <w:lang w:eastAsia="ru-RU"/>
        </w:rPr>
        <w:t xml:space="preserve"> </w:t>
      </w:r>
      <w:r>
        <w:rPr>
          <w:b/>
          <w:noProof/>
          <w:sz w:val="22"/>
          <w:szCs w:val="22"/>
          <w:highlight w:val="yellow"/>
          <w:lang w:eastAsia="ru-RU"/>
        </w:rPr>
        <w:t xml:space="preserve">на </w:t>
      </w:r>
      <w:r w:rsidRPr="00CB3659">
        <w:rPr>
          <w:b/>
          <w:noProof/>
          <w:sz w:val="22"/>
          <w:szCs w:val="22"/>
          <w:highlight w:val="yellow"/>
          <w:lang w:eastAsia="ru-RU"/>
        </w:rPr>
        <w:t xml:space="preserve">европейских и американских конгрессах диабетологов </w:t>
      </w:r>
      <w:r w:rsidR="00FB6335">
        <w:rPr>
          <w:b/>
          <w:noProof/>
          <w:sz w:val="22"/>
          <w:szCs w:val="22"/>
          <w:highlight w:val="yellow"/>
          <w:lang w:eastAsia="ru-RU"/>
        </w:rPr>
        <w:t xml:space="preserve">в </w:t>
      </w:r>
      <w:r w:rsidRPr="00CB3659">
        <w:rPr>
          <w:b/>
          <w:noProof/>
          <w:color w:val="FF0000"/>
          <w:sz w:val="22"/>
          <w:szCs w:val="22"/>
          <w:highlight w:val="yellow"/>
          <w:lang w:eastAsia="ru-RU"/>
        </w:rPr>
        <w:t>1989-202</w:t>
      </w:r>
      <w:r>
        <w:rPr>
          <w:b/>
          <w:noProof/>
          <w:color w:val="FF0000"/>
          <w:sz w:val="22"/>
          <w:szCs w:val="22"/>
          <w:highlight w:val="yellow"/>
          <w:lang w:eastAsia="ru-RU"/>
        </w:rPr>
        <w:t>2</w:t>
      </w:r>
      <w:r w:rsidR="00FB6335" w:rsidRPr="00FB6335">
        <w:rPr>
          <w:noProof/>
          <w:sz w:val="22"/>
          <w:szCs w:val="22"/>
          <w:highlight w:val="yellow"/>
          <w:lang w:eastAsia="ru-RU"/>
        </w:rPr>
        <w:t>г.г.</w:t>
      </w:r>
    </w:p>
    <w:p w:rsidR="009C6B3C" w:rsidRPr="00CB3659" w:rsidRDefault="009C6B3C" w:rsidP="009C6B3C">
      <w:pPr>
        <w:rPr>
          <w:b/>
          <w:noProof/>
          <w:sz w:val="22"/>
          <w:szCs w:val="22"/>
          <w:lang w:eastAsia="ru-RU"/>
        </w:rPr>
      </w:pPr>
      <w:r w:rsidRPr="00C621DE">
        <w:rPr>
          <w:noProof/>
          <w:lang w:eastAsia="ru-RU"/>
        </w:rPr>
        <w:t xml:space="preserve">            </w:t>
      </w:r>
    </w:p>
    <w:p w:rsidR="00A55FEF" w:rsidRDefault="00E831A1" w:rsidP="009C6B3C">
      <w:pPr>
        <w:ind w:firstLine="454"/>
        <w:jc w:val="both"/>
        <w:rPr>
          <w:rFonts w:eastAsia="Arial Unicode MS"/>
          <w:b/>
          <w:sz w:val="16"/>
          <w:szCs w:val="16"/>
        </w:rPr>
      </w:pPr>
      <w:r w:rsidRPr="00E831A1">
        <w:rPr>
          <w:b/>
        </w:rPr>
        <w:t xml:space="preserve">                          </w:t>
      </w:r>
      <w:r w:rsidR="00C20C9E" w:rsidRPr="00A428AD">
        <w:rPr>
          <w:b/>
          <w:sz w:val="16"/>
          <w:szCs w:val="16"/>
        </w:rPr>
        <w:t xml:space="preserve">  </w:t>
      </w:r>
      <w:r w:rsidR="00C20C9E" w:rsidRPr="00C20C9E">
        <w:rPr>
          <w:b/>
          <w:sz w:val="16"/>
          <w:szCs w:val="16"/>
        </w:rPr>
        <w:t xml:space="preserve">   </w:t>
      </w:r>
      <w:r w:rsidR="009C6B3C">
        <w:rPr>
          <w:rFonts w:eastAsia="Arial Unicode MS"/>
          <w:b/>
          <w:sz w:val="22"/>
          <w:szCs w:val="22"/>
          <w:highlight w:val="red"/>
        </w:rPr>
        <w:t>2</w:t>
      </w:r>
      <w:r w:rsidR="00A55FEF" w:rsidRPr="00C20C9E">
        <w:rPr>
          <w:rFonts w:eastAsia="Arial Unicode MS"/>
          <w:b/>
          <w:sz w:val="22"/>
          <w:szCs w:val="22"/>
          <w:highlight w:val="red"/>
        </w:rPr>
        <w:t xml:space="preserve">. </w:t>
      </w:r>
      <w:r w:rsidR="00A55FEF" w:rsidRPr="00C20C9E">
        <w:rPr>
          <w:rFonts w:eastAsia="Arial Unicode MS"/>
          <w:b/>
          <w:sz w:val="22"/>
          <w:szCs w:val="22"/>
          <w:highlight w:val="yellow"/>
        </w:rPr>
        <w:t>Журналы, в которых опубликованы работы</w:t>
      </w:r>
    </w:p>
    <w:p w:rsidR="00A76F1B" w:rsidRPr="00A76F1B" w:rsidRDefault="00A76F1B" w:rsidP="00C20C9E">
      <w:pPr>
        <w:rPr>
          <w:rFonts w:eastAsia="Arial Unicode MS"/>
          <w:sz w:val="16"/>
          <w:szCs w:val="16"/>
        </w:rPr>
      </w:pPr>
    </w:p>
    <w:p w:rsidR="00A55FEF" w:rsidRPr="00A76F1B" w:rsidRDefault="00F23C2A" w:rsidP="009C6B3C">
      <w:pPr>
        <w:jc w:val="both"/>
        <w:rPr>
          <w:b/>
          <w:sz w:val="22"/>
          <w:szCs w:val="22"/>
          <w:highlight w:val="yellow"/>
        </w:rPr>
      </w:pPr>
      <w:r>
        <w:rPr>
          <w:b/>
          <w:sz w:val="22"/>
          <w:szCs w:val="22"/>
          <w:highlight w:val="yellow"/>
        </w:rPr>
        <w:t>Всего в 1973-2022</w:t>
      </w:r>
      <w:r w:rsidR="00A55FEF" w:rsidRPr="00A76F1B">
        <w:rPr>
          <w:b/>
          <w:sz w:val="22"/>
          <w:szCs w:val="22"/>
          <w:highlight w:val="yellow"/>
        </w:rPr>
        <w:t xml:space="preserve"> г.г. было опубликовано 176 научных работ.</w:t>
      </w:r>
    </w:p>
    <w:p w:rsidR="00A55FEF" w:rsidRPr="00A76F1B" w:rsidRDefault="00A55FEF" w:rsidP="009C6B3C">
      <w:pPr>
        <w:jc w:val="both"/>
        <w:rPr>
          <w:sz w:val="22"/>
          <w:szCs w:val="22"/>
          <w:highlight w:val="yellow"/>
        </w:rPr>
      </w:pPr>
      <w:r w:rsidRPr="00A76F1B">
        <w:rPr>
          <w:b/>
          <w:sz w:val="22"/>
          <w:szCs w:val="22"/>
          <w:highlight w:val="yellow"/>
        </w:rPr>
        <w:t xml:space="preserve">1.В </w:t>
      </w:r>
      <w:proofErr w:type="spellStart"/>
      <w:r w:rsidRPr="00A76F1B">
        <w:rPr>
          <w:b/>
          <w:sz w:val="22"/>
          <w:szCs w:val="22"/>
          <w:highlight w:val="yellow"/>
        </w:rPr>
        <w:t>высокорейтинговых</w:t>
      </w:r>
      <w:proofErr w:type="spellEnd"/>
      <w:r w:rsidRPr="00A76F1B">
        <w:rPr>
          <w:b/>
          <w:sz w:val="22"/>
          <w:szCs w:val="22"/>
          <w:highlight w:val="yellow"/>
        </w:rPr>
        <w:t xml:space="preserve"> центральных медицинских журналах СССР:</w:t>
      </w:r>
    </w:p>
    <w:p w:rsidR="00F23C2A" w:rsidRDefault="00A55FEF" w:rsidP="009C6B3C">
      <w:pPr>
        <w:jc w:val="both"/>
        <w:rPr>
          <w:b/>
          <w:sz w:val="22"/>
          <w:szCs w:val="22"/>
          <w:highlight w:val="yellow"/>
        </w:rPr>
      </w:pPr>
      <w:r w:rsidRPr="00A76F1B">
        <w:rPr>
          <w:b/>
          <w:sz w:val="22"/>
          <w:szCs w:val="22"/>
          <w:highlight w:val="yellow"/>
        </w:rPr>
        <w:t xml:space="preserve">Патологическая физиология и </w:t>
      </w:r>
      <w:proofErr w:type="spellStart"/>
      <w:r w:rsidRPr="00A76F1B">
        <w:rPr>
          <w:b/>
          <w:sz w:val="22"/>
          <w:szCs w:val="22"/>
          <w:highlight w:val="yellow"/>
        </w:rPr>
        <w:t>эксперим</w:t>
      </w:r>
      <w:proofErr w:type="spellEnd"/>
      <w:r w:rsidRPr="00A76F1B">
        <w:rPr>
          <w:b/>
          <w:sz w:val="22"/>
          <w:szCs w:val="22"/>
          <w:highlight w:val="yellow"/>
        </w:rPr>
        <w:t>. терапия</w:t>
      </w:r>
      <w:r w:rsidRPr="00A76F1B">
        <w:rPr>
          <w:sz w:val="22"/>
          <w:szCs w:val="22"/>
          <w:highlight w:val="yellow"/>
        </w:rPr>
        <w:t>, г.Москва</w:t>
      </w:r>
      <w:r w:rsidR="005C5BE5">
        <w:rPr>
          <w:sz w:val="22"/>
          <w:szCs w:val="22"/>
          <w:highlight w:val="yellow"/>
        </w:rPr>
        <w:t>;</w:t>
      </w:r>
      <w:r w:rsidRPr="00A76F1B">
        <w:rPr>
          <w:sz w:val="22"/>
          <w:szCs w:val="22"/>
          <w:highlight w:val="yellow"/>
        </w:rPr>
        <w:t xml:space="preserve"> </w:t>
      </w:r>
      <w:r w:rsidRPr="00A76F1B">
        <w:rPr>
          <w:b/>
          <w:sz w:val="22"/>
          <w:szCs w:val="22"/>
          <w:highlight w:val="yellow"/>
        </w:rPr>
        <w:t xml:space="preserve">Проблемы </w:t>
      </w:r>
      <w:proofErr w:type="spellStart"/>
      <w:r w:rsidRPr="00A76F1B">
        <w:rPr>
          <w:b/>
          <w:sz w:val="22"/>
          <w:szCs w:val="22"/>
          <w:highlight w:val="yellow"/>
        </w:rPr>
        <w:t>эндокрино</w:t>
      </w:r>
      <w:r w:rsidR="00F23C2A">
        <w:rPr>
          <w:b/>
          <w:sz w:val="22"/>
          <w:szCs w:val="22"/>
          <w:highlight w:val="yellow"/>
        </w:rPr>
        <w:t>ло</w:t>
      </w:r>
      <w:proofErr w:type="spellEnd"/>
      <w:r w:rsidR="00F23C2A">
        <w:rPr>
          <w:b/>
          <w:sz w:val="22"/>
          <w:szCs w:val="22"/>
          <w:highlight w:val="yellow"/>
        </w:rPr>
        <w:t>-</w:t>
      </w:r>
    </w:p>
    <w:p w:rsidR="00F23C2A" w:rsidRDefault="00A55FEF" w:rsidP="009C6B3C">
      <w:pPr>
        <w:jc w:val="both"/>
        <w:rPr>
          <w:b/>
          <w:sz w:val="22"/>
          <w:szCs w:val="22"/>
          <w:highlight w:val="yellow"/>
        </w:rPr>
      </w:pPr>
      <w:proofErr w:type="spellStart"/>
      <w:r w:rsidRPr="00A76F1B">
        <w:rPr>
          <w:b/>
          <w:sz w:val="22"/>
          <w:szCs w:val="22"/>
          <w:highlight w:val="yellow"/>
        </w:rPr>
        <w:t>гии</w:t>
      </w:r>
      <w:proofErr w:type="spellEnd"/>
      <w:r w:rsidRPr="00A76F1B">
        <w:rPr>
          <w:sz w:val="22"/>
          <w:szCs w:val="22"/>
          <w:highlight w:val="yellow"/>
        </w:rPr>
        <w:t>, г</w:t>
      </w:r>
      <w:proofErr w:type="gramStart"/>
      <w:r w:rsidRPr="00A76F1B">
        <w:rPr>
          <w:sz w:val="22"/>
          <w:szCs w:val="22"/>
          <w:highlight w:val="yellow"/>
        </w:rPr>
        <w:t>.М</w:t>
      </w:r>
      <w:proofErr w:type="gramEnd"/>
      <w:r w:rsidRPr="00A76F1B">
        <w:rPr>
          <w:sz w:val="22"/>
          <w:szCs w:val="22"/>
          <w:highlight w:val="yellow"/>
        </w:rPr>
        <w:t>осква</w:t>
      </w:r>
      <w:r w:rsidR="00F23C2A">
        <w:rPr>
          <w:sz w:val="22"/>
          <w:szCs w:val="22"/>
          <w:highlight w:val="yellow"/>
        </w:rPr>
        <w:t xml:space="preserve">; </w:t>
      </w:r>
      <w:r w:rsidRPr="00A76F1B">
        <w:rPr>
          <w:b/>
          <w:sz w:val="22"/>
          <w:szCs w:val="22"/>
          <w:highlight w:val="yellow"/>
        </w:rPr>
        <w:t>Лабораторное дело</w:t>
      </w:r>
      <w:r w:rsidRPr="00A76F1B">
        <w:rPr>
          <w:sz w:val="22"/>
          <w:szCs w:val="22"/>
          <w:highlight w:val="yellow"/>
        </w:rPr>
        <w:t>, г.Москва</w:t>
      </w:r>
      <w:r w:rsidR="00F23C2A">
        <w:rPr>
          <w:sz w:val="22"/>
          <w:szCs w:val="22"/>
          <w:highlight w:val="yellow"/>
        </w:rPr>
        <w:t>;</w:t>
      </w:r>
      <w:r w:rsidRPr="00A76F1B">
        <w:rPr>
          <w:sz w:val="22"/>
          <w:szCs w:val="22"/>
          <w:highlight w:val="yellow"/>
        </w:rPr>
        <w:t xml:space="preserve"> </w:t>
      </w:r>
      <w:r w:rsidRPr="00A76F1B">
        <w:rPr>
          <w:b/>
          <w:sz w:val="22"/>
          <w:szCs w:val="22"/>
          <w:highlight w:val="yellow"/>
        </w:rPr>
        <w:t>Бюллетень экспериментальной биологии и</w:t>
      </w:r>
    </w:p>
    <w:p w:rsidR="00A76F1B" w:rsidRPr="00A76F1B" w:rsidRDefault="00A55FEF" w:rsidP="009C6B3C">
      <w:pPr>
        <w:jc w:val="both"/>
        <w:rPr>
          <w:sz w:val="22"/>
          <w:szCs w:val="22"/>
          <w:highlight w:val="yellow"/>
        </w:rPr>
      </w:pPr>
      <w:r w:rsidRPr="00A76F1B">
        <w:rPr>
          <w:b/>
          <w:sz w:val="22"/>
          <w:szCs w:val="22"/>
          <w:highlight w:val="yellow"/>
        </w:rPr>
        <w:t>медицины</w:t>
      </w:r>
      <w:r w:rsidR="00A76F1B">
        <w:rPr>
          <w:sz w:val="22"/>
          <w:szCs w:val="22"/>
          <w:highlight w:val="yellow"/>
        </w:rPr>
        <w:t>, г</w:t>
      </w:r>
      <w:proofErr w:type="gramStart"/>
      <w:r w:rsidR="00A76F1B">
        <w:rPr>
          <w:sz w:val="22"/>
          <w:szCs w:val="22"/>
          <w:highlight w:val="yellow"/>
        </w:rPr>
        <w:t>.М</w:t>
      </w:r>
      <w:proofErr w:type="gramEnd"/>
      <w:r w:rsidR="00A76F1B">
        <w:rPr>
          <w:sz w:val="22"/>
          <w:szCs w:val="22"/>
          <w:highlight w:val="yellow"/>
        </w:rPr>
        <w:t>осква</w:t>
      </w:r>
      <w:r w:rsidR="00F23C2A">
        <w:rPr>
          <w:sz w:val="22"/>
          <w:szCs w:val="22"/>
          <w:highlight w:val="yellow"/>
        </w:rPr>
        <w:t>.</w:t>
      </w:r>
    </w:p>
    <w:p w:rsidR="005C5BE5" w:rsidRPr="005C5BE5" w:rsidRDefault="00A55FEF" w:rsidP="00FB6335">
      <w:pPr>
        <w:tabs>
          <w:tab w:val="left" w:pos="3560"/>
        </w:tabs>
        <w:jc w:val="both"/>
        <w:rPr>
          <w:b/>
          <w:bCs/>
          <w:sz w:val="22"/>
          <w:szCs w:val="22"/>
          <w:highlight w:val="yellow"/>
        </w:rPr>
      </w:pPr>
      <w:r w:rsidRPr="00A76F1B">
        <w:rPr>
          <w:sz w:val="22"/>
          <w:szCs w:val="22"/>
          <w:highlight w:val="yellow"/>
        </w:rPr>
        <w:t xml:space="preserve"> </w:t>
      </w:r>
      <w:r w:rsidRPr="00A76F1B">
        <w:rPr>
          <w:b/>
          <w:sz w:val="22"/>
          <w:szCs w:val="22"/>
          <w:highlight w:val="yellow"/>
        </w:rPr>
        <w:t xml:space="preserve">2. В </w:t>
      </w:r>
      <w:proofErr w:type="spellStart"/>
      <w:r w:rsidRPr="00A76F1B">
        <w:rPr>
          <w:b/>
          <w:sz w:val="22"/>
          <w:szCs w:val="22"/>
          <w:highlight w:val="yellow"/>
        </w:rPr>
        <w:t>высокорейтинговых</w:t>
      </w:r>
      <w:proofErr w:type="spellEnd"/>
      <w:r w:rsidRPr="00A76F1B">
        <w:rPr>
          <w:b/>
          <w:sz w:val="22"/>
          <w:szCs w:val="22"/>
          <w:highlight w:val="yellow"/>
        </w:rPr>
        <w:t xml:space="preserve"> зарубежных журналах </w:t>
      </w:r>
      <w:r w:rsidRPr="00A76F1B">
        <w:rPr>
          <w:b/>
          <w:bCs/>
          <w:sz w:val="22"/>
          <w:szCs w:val="22"/>
          <w:highlight w:val="yellow"/>
        </w:rPr>
        <w:t>“</w:t>
      </w:r>
      <w:r w:rsidRPr="00A76F1B">
        <w:rPr>
          <w:b/>
          <w:bCs/>
          <w:sz w:val="22"/>
          <w:szCs w:val="22"/>
          <w:highlight w:val="yellow"/>
          <w:lang w:val="en-US"/>
        </w:rPr>
        <w:t>DIABETES</w:t>
      </w:r>
      <w:r w:rsidRPr="00A76F1B">
        <w:rPr>
          <w:b/>
          <w:bCs/>
          <w:sz w:val="22"/>
          <w:szCs w:val="22"/>
          <w:highlight w:val="yellow"/>
        </w:rPr>
        <w:t>” (США</w:t>
      </w:r>
      <w:r w:rsidR="00F23C2A">
        <w:rPr>
          <w:b/>
          <w:bCs/>
          <w:sz w:val="22"/>
          <w:szCs w:val="22"/>
          <w:highlight w:val="yellow"/>
        </w:rPr>
        <w:t xml:space="preserve">), </w:t>
      </w:r>
      <w:r w:rsidRPr="00A76F1B">
        <w:rPr>
          <w:b/>
          <w:bCs/>
          <w:sz w:val="22"/>
          <w:szCs w:val="22"/>
          <w:highlight w:val="yellow"/>
        </w:rPr>
        <w:t>“</w:t>
      </w:r>
      <w:r w:rsidRPr="00A76F1B">
        <w:rPr>
          <w:b/>
          <w:bCs/>
          <w:sz w:val="22"/>
          <w:szCs w:val="22"/>
          <w:highlight w:val="yellow"/>
          <w:lang w:val="en-US"/>
        </w:rPr>
        <w:t>DIABETO</w:t>
      </w:r>
      <w:r w:rsidR="00F23C2A">
        <w:rPr>
          <w:b/>
          <w:bCs/>
          <w:sz w:val="22"/>
          <w:szCs w:val="22"/>
          <w:highlight w:val="yellow"/>
        </w:rPr>
        <w:t xml:space="preserve">- </w:t>
      </w:r>
      <w:r w:rsidRPr="00A76F1B">
        <w:rPr>
          <w:b/>
          <w:bCs/>
          <w:sz w:val="22"/>
          <w:szCs w:val="22"/>
          <w:highlight w:val="yellow"/>
          <w:lang w:val="en-US"/>
        </w:rPr>
        <w:t>LOGIA</w:t>
      </w:r>
      <w:r w:rsidRPr="00A76F1B">
        <w:rPr>
          <w:b/>
          <w:bCs/>
          <w:sz w:val="22"/>
          <w:szCs w:val="22"/>
          <w:highlight w:val="yellow"/>
        </w:rPr>
        <w:t xml:space="preserve">”, (Европейский </w:t>
      </w:r>
      <w:proofErr w:type="spellStart"/>
      <w:r w:rsidRPr="00A76F1B">
        <w:rPr>
          <w:b/>
          <w:bCs/>
          <w:sz w:val="22"/>
          <w:szCs w:val="22"/>
          <w:highlight w:val="yellow"/>
        </w:rPr>
        <w:t>диабетологический</w:t>
      </w:r>
      <w:proofErr w:type="spellEnd"/>
      <w:r w:rsidRPr="00A76F1B">
        <w:rPr>
          <w:b/>
          <w:bCs/>
          <w:sz w:val="22"/>
          <w:szCs w:val="22"/>
          <w:highlight w:val="yellow"/>
        </w:rPr>
        <w:t xml:space="preserve"> журнал</w:t>
      </w:r>
      <w:r w:rsidR="005C5BE5">
        <w:rPr>
          <w:b/>
          <w:bCs/>
          <w:sz w:val="22"/>
          <w:szCs w:val="22"/>
          <w:highlight w:val="yellow"/>
        </w:rPr>
        <w:t>)</w:t>
      </w:r>
      <w:r w:rsidRPr="00A76F1B">
        <w:rPr>
          <w:b/>
          <w:sz w:val="22"/>
          <w:szCs w:val="22"/>
          <w:highlight w:val="yellow"/>
        </w:rPr>
        <w:t>“</w:t>
      </w:r>
      <w:r w:rsidRPr="00A76F1B">
        <w:rPr>
          <w:b/>
          <w:bCs/>
          <w:sz w:val="22"/>
          <w:szCs w:val="22"/>
          <w:highlight w:val="yellow"/>
          <w:lang w:val="en-US"/>
        </w:rPr>
        <w:t>ACTA</w:t>
      </w:r>
      <w:r w:rsidRPr="00A76F1B">
        <w:rPr>
          <w:b/>
          <w:bCs/>
          <w:sz w:val="22"/>
          <w:szCs w:val="22"/>
          <w:highlight w:val="yellow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DIABETOLOGICA</w:t>
      </w:r>
      <w:r w:rsidRPr="00A76F1B">
        <w:rPr>
          <w:b/>
          <w:bCs/>
          <w:sz w:val="22"/>
          <w:szCs w:val="22"/>
          <w:highlight w:val="yellow"/>
        </w:rPr>
        <w:t>“</w:t>
      </w:r>
      <w:r w:rsidR="005C5BE5">
        <w:rPr>
          <w:b/>
          <w:bCs/>
          <w:sz w:val="22"/>
          <w:szCs w:val="22"/>
          <w:highlight w:val="yellow"/>
        </w:rPr>
        <w:t>,</w:t>
      </w:r>
      <w:r w:rsidR="005C5BE5" w:rsidRPr="005C5BE5">
        <w:rPr>
          <w:b/>
          <w:bCs/>
          <w:sz w:val="22"/>
          <w:szCs w:val="22"/>
          <w:highlight w:val="yellow"/>
        </w:rPr>
        <w:t>”</w:t>
      </w:r>
      <w:r w:rsidRPr="00A76F1B">
        <w:rPr>
          <w:b/>
          <w:bCs/>
          <w:sz w:val="22"/>
          <w:szCs w:val="22"/>
          <w:highlight w:val="yellow"/>
          <w:lang w:val="en-US"/>
        </w:rPr>
        <w:t>DIABET</w:t>
      </w:r>
      <w:r w:rsidR="005C5BE5" w:rsidRPr="005C5BE5">
        <w:rPr>
          <w:b/>
          <w:bCs/>
          <w:sz w:val="22"/>
          <w:szCs w:val="22"/>
          <w:highlight w:val="yellow"/>
        </w:rPr>
        <w:t>-</w:t>
      </w:r>
    </w:p>
    <w:p w:rsidR="00A55FEF" w:rsidRPr="009A4460" w:rsidRDefault="00A55FEF" w:rsidP="00FB6335">
      <w:pPr>
        <w:tabs>
          <w:tab w:val="left" w:pos="3560"/>
        </w:tabs>
        <w:jc w:val="both"/>
        <w:rPr>
          <w:b/>
          <w:sz w:val="16"/>
          <w:szCs w:val="16"/>
          <w:highlight w:val="yellow"/>
          <w:lang w:val="en-US"/>
        </w:rPr>
      </w:pPr>
      <w:r w:rsidRPr="00A76F1B">
        <w:rPr>
          <w:b/>
          <w:bCs/>
          <w:sz w:val="22"/>
          <w:szCs w:val="22"/>
          <w:highlight w:val="yellow"/>
          <w:lang w:val="en-US"/>
        </w:rPr>
        <w:t>ES</w:t>
      </w:r>
      <w:r w:rsidR="00AF1A70"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5C5BE5">
        <w:rPr>
          <w:b/>
          <w:bCs/>
          <w:sz w:val="22"/>
          <w:szCs w:val="22"/>
          <w:highlight w:val="yellow"/>
          <w:lang w:val="en-US"/>
        </w:rPr>
        <w:t>&amp;</w:t>
      </w:r>
      <w:r w:rsidRPr="00A76F1B">
        <w:rPr>
          <w:b/>
          <w:bCs/>
          <w:sz w:val="22"/>
          <w:szCs w:val="22"/>
          <w:highlight w:val="yellow"/>
          <w:lang w:val="en-US"/>
        </w:rPr>
        <w:t>METABOLISM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(</w:t>
      </w:r>
      <w:r w:rsidRPr="00A76F1B">
        <w:rPr>
          <w:b/>
          <w:bCs/>
          <w:sz w:val="22"/>
          <w:szCs w:val="22"/>
          <w:highlight w:val="yellow"/>
        </w:rPr>
        <w:t>Франция</w:t>
      </w:r>
      <w:r w:rsidRPr="005C5BE5">
        <w:rPr>
          <w:b/>
          <w:bCs/>
          <w:sz w:val="22"/>
          <w:szCs w:val="22"/>
          <w:highlight w:val="yellow"/>
          <w:lang w:val="en-US"/>
        </w:rPr>
        <w:t>”</w:t>
      </w:r>
      <w:r w:rsidRPr="00A76F1B">
        <w:rPr>
          <w:b/>
          <w:bCs/>
          <w:sz w:val="22"/>
          <w:szCs w:val="22"/>
          <w:highlight w:val="yellow"/>
          <w:lang w:val="en-US"/>
        </w:rPr>
        <w:t>DIABETES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TECHNOLOGY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AND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THERAPEUTICS</w:t>
      </w:r>
      <w:r w:rsidRPr="005C5BE5">
        <w:rPr>
          <w:b/>
          <w:bCs/>
          <w:sz w:val="22"/>
          <w:szCs w:val="22"/>
          <w:highlight w:val="yellow"/>
          <w:lang w:val="en-US"/>
        </w:rPr>
        <w:t>” (</w:t>
      </w:r>
      <w:r w:rsidRPr="00A76F1B">
        <w:rPr>
          <w:b/>
          <w:bCs/>
          <w:sz w:val="22"/>
          <w:szCs w:val="22"/>
          <w:highlight w:val="yellow"/>
        </w:rPr>
        <w:t>Евро</w:t>
      </w:r>
      <w:r w:rsidR="005C5BE5">
        <w:rPr>
          <w:b/>
          <w:bCs/>
          <w:sz w:val="22"/>
          <w:szCs w:val="22"/>
          <w:highlight w:val="yellow"/>
          <w:lang w:val="en-US"/>
        </w:rPr>
        <w:t xml:space="preserve">- </w:t>
      </w:r>
      <w:r w:rsidRPr="00A76F1B">
        <w:rPr>
          <w:b/>
          <w:bCs/>
          <w:sz w:val="22"/>
          <w:szCs w:val="22"/>
          <w:highlight w:val="yellow"/>
        </w:rPr>
        <w:t>пей</w:t>
      </w:r>
      <w:r w:rsidR="00F23C2A" w:rsidRPr="005C5BE5">
        <w:rPr>
          <w:b/>
          <w:bCs/>
          <w:sz w:val="22"/>
          <w:szCs w:val="22"/>
          <w:highlight w:val="yellow"/>
          <w:lang w:val="en-US"/>
        </w:rPr>
        <w:t xml:space="preserve">- </w:t>
      </w:r>
      <w:proofErr w:type="spellStart"/>
      <w:r w:rsidRPr="00A76F1B">
        <w:rPr>
          <w:b/>
          <w:bCs/>
          <w:sz w:val="22"/>
          <w:szCs w:val="22"/>
          <w:highlight w:val="yellow"/>
        </w:rPr>
        <w:t>ский</w:t>
      </w:r>
      <w:proofErr w:type="spellEnd"/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proofErr w:type="spellStart"/>
      <w:r w:rsidRPr="00A76F1B">
        <w:rPr>
          <w:b/>
          <w:bCs/>
          <w:sz w:val="22"/>
          <w:szCs w:val="22"/>
          <w:highlight w:val="yellow"/>
        </w:rPr>
        <w:t>диабетологический</w:t>
      </w:r>
      <w:proofErr w:type="spellEnd"/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</w:rPr>
        <w:t>журнал</w:t>
      </w:r>
      <w:r w:rsidRPr="005C5BE5">
        <w:rPr>
          <w:b/>
          <w:bCs/>
          <w:sz w:val="22"/>
          <w:szCs w:val="22"/>
          <w:highlight w:val="yellow"/>
          <w:lang w:val="en-US"/>
        </w:rPr>
        <w:t>),</w:t>
      </w:r>
      <w:r w:rsidRPr="005C5BE5">
        <w:rPr>
          <w:b/>
          <w:sz w:val="22"/>
          <w:szCs w:val="22"/>
          <w:highlight w:val="yellow"/>
          <w:lang w:val="en-US"/>
        </w:rPr>
        <w:t xml:space="preserve"> “</w:t>
      </w:r>
      <w:r w:rsidRPr="00A76F1B">
        <w:rPr>
          <w:b/>
          <w:sz w:val="22"/>
          <w:szCs w:val="22"/>
          <w:highlight w:val="yellow"/>
          <w:lang w:val="en-US"/>
        </w:rPr>
        <w:t>TRANSPLANT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INTERNATIONAL</w:t>
      </w:r>
      <w:r w:rsidRPr="005C5BE5">
        <w:rPr>
          <w:b/>
          <w:sz w:val="22"/>
          <w:szCs w:val="22"/>
          <w:highlight w:val="yellow"/>
          <w:lang w:val="en-US"/>
        </w:rPr>
        <w:t xml:space="preserve">” </w:t>
      </w:r>
      <w:r w:rsidRPr="005C5BE5">
        <w:rPr>
          <w:b/>
          <w:bCs/>
          <w:sz w:val="22"/>
          <w:szCs w:val="22"/>
          <w:highlight w:val="yellow"/>
          <w:lang w:val="en-US"/>
        </w:rPr>
        <w:t>“</w:t>
      </w:r>
      <w:r w:rsidRPr="00A76F1B">
        <w:rPr>
          <w:b/>
          <w:bCs/>
          <w:sz w:val="22"/>
          <w:szCs w:val="22"/>
          <w:highlight w:val="yellow"/>
          <w:lang w:val="en-US"/>
        </w:rPr>
        <w:t>DIABETES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RESEARCH</w:t>
      </w:r>
      <w:r w:rsidR="00AF1A70"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5C5BE5">
        <w:rPr>
          <w:b/>
          <w:bCs/>
          <w:sz w:val="22"/>
          <w:szCs w:val="22"/>
          <w:highlight w:val="yellow"/>
          <w:lang w:val="en-US"/>
        </w:rPr>
        <w:t>&amp;</w:t>
      </w:r>
      <w:r w:rsidRPr="00A76F1B">
        <w:rPr>
          <w:b/>
          <w:bCs/>
          <w:sz w:val="22"/>
          <w:szCs w:val="22"/>
          <w:highlight w:val="yellow"/>
          <w:lang w:val="en-US"/>
        </w:rPr>
        <w:t>CLINICAL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 </w:t>
      </w:r>
      <w:r w:rsidRPr="00A76F1B">
        <w:rPr>
          <w:b/>
          <w:bCs/>
          <w:sz w:val="22"/>
          <w:szCs w:val="22"/>
          <w:highlight w:val="yellow"/>
          <w:lang w:val="en-US"/>
        </w:rPr>
        <w:t>PRACTICE</w:t>
      </w:r>
      <w:r w:rsidRPr="005C5BE5">
        <w:rPr>
          <w:b/>
          <w:bCs/>
          <w:sz w:val="22"/>
          <w:szCs w:val="22"/>
          <w:highlight w:val="yellow"/>
          <w:lang w:val="en-US"/>
        </w:rPr>
        <w:t>”(</w:t>
      </w:r>
      <w:proofErr w:type="spellStart"/>
      <w:r w:rsidR="00F23C2A">
        <w:rPr>
          <w:b/>
          <w:bCs/>
          <w:sz w:val="22"/>
          <w:szCs w:val="22"/>
          <w:highlight w:val="yellow"/>
        </w:rPr>
        <w:t>Межд</w:t>
      </w:r>
      <w:proofErr w:type="spellEnd"/>
      <w:r w:rsidR="00F23C2A" w:rsidRPr="005C5BE5">
        <w:rPr>
          <w:b/>
          <w:bCs/>
          <w:sz w:val="22"/>
          <w:szCs w:val="22"/>
          <w:highlight w:val="yellow"/>
          <w:lang w:val="en-US"/>
        </w:rPr>
        <w:t>.</w:t>
      </w:r>
      <w:r w:rsidRPr="005C5BE5">
        <w:rPr>
          <w:b/>
          <w:sz w:val="22"/>
          <w:szCs w:val="22"/>
          <w:highlight w:val="yellow"/>
          <w:lang w:val="en-US"/>
        </w:rPr>
        <w:t>), “</w:t>
      </w:r>
      <w:r w:rsidRPr="00A76F1B">
        <w:rPr>
          <w:b/>
          <w:bCs/>
          <w:sz w:val="22"/>
          <w:szCs w:val="22"/>
          <w:highlight w:val="yellow"/>
          <w:lang w:val="en-US"/>
        </w:rPr>
        <w:t>JOURNAL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OF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CLINICAL</w:t>
      </w:r>
      <w:r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bCs/>
          <w:sz w:val="22"/>
          <w:szCs w:val="22"/>
          <w:highlight w:val="yellow"/>
          <w:lang w:val="en-US"/>
        </w:rPr>
        <w:t>LIPIDOLOGY</w:t>
      </w:r>
      <w:r w:rsidRPr="005C5BE5">
        <w:rPr>
          <w:b/>
          <w:bCs/>
          <w:sz w:val="22"/>
          <w:szCs w:val="22"/>
          <w:highlight w:val="yellow"/>
          <w:lang w:val="en-US"/>
        </w:rPr>
        <w:t>”</w:t>
      </w:r>
      <w:r w:rsidR="00F23C2A" w:rsidRPr="005C5BE5">
        <w:rPr>
          <w:b/>
          <w:bCs/>
          <w:sz w:val="22"/>
          <w:szCs w:val="22"/>
          <w:highlight w:val="yellow"/>
          <w:lang w:val="en-US"/>
        </w:rPr>
        <w:t xml:space="preserve"> </w:t>
      </w:r>
      <w:r w:rsidRPr="005C5BE5">
        <w:rPr>
          <w:b/>
          <w:bCs/>
          <w:sz w:val="22"/>
          <w:szCs w:val="22"/>
          <w:highlight w:val="yellow"/>
          <w:lang w:val="en-US"/>
        </w:rPr>
        <w:lastRenderedPageBreak/>
        <w:t>(</w:t>
      </w:r>
      <w:r w:rsidRPr="00A76F1B">
        <w:rPr>
          <w:b/>
          <w:bCs/>
          <w:sz w:val="22"/>
          <w:szCs w:val="22"/>
          <w:highlight w:val="yellow"/>
        </w:rPr>
        <w:t>ФРГ</w:t>
      </w:r>
      <w:r w:rsidRPr="005C5BE5">
        <w:rPr>
          <w:b/>
          <w:bCs/>
          <w:sz w:val="22"/>
          <w:szCs w:val="22"/>
          <w:highlight w:val="yellow"/>
          <w:lang w:val="en-US"/>
        </w:rPr>
        <w:t>)</w:t>
      </w:r>
      <w:r w:rsidRPr="005C5BE5">
        <w:rPr>
          <w:sz w:val="22"/>
          <w:szCs w:val="22"/>
          <w:highlight w:val="yellow"/>
          <w:lang w:val="en-US"/>
        </w:rPr>
        <w:t>,</w:t>
      </w:r>
      <w:r w:rsidRPr="005C5BE5">
        <w:rPr>
          <w:b/>
          <w:sz w:val="22"/>
          <w:szCs w:val="22"/>
          <w:highlight w:val="yellow"/>
          <w:lang w:val="en-US"/>
        </w:rPr>
        <w:t>“</w:t>
      </w:r>
      <w:r w:rsidRPr="00A76F1B">
        <w:rPr>
          <w:b/>
          <w:sz w:val="22"/>
          <w:szCs w:val="22"/>
          <w:highlight w:val="yellow"/>
          <w:lang w:val="en-US"/>
        </w:rPr>
        <w:t>MINERVA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</w:rPr>
        <w:t>Е</w:t>
      </w:r>
      <w:r w:rsidRPr="00A76F1B">
        <w:rPr>
          <w:b/>
          <w:sz w:val="22"/>
          <w:szCs w:val="22"/>
          <w:highlight w:val="yellow"/>
          <w:lang w:val="en-US"/>
        </w:rPr>
        <w:t>NDOCRINOLOGICA</w:t>
      </w:r>
      <w:r w:rsidR="00F23C2A" w:rsidRPr="005C5BE5">
        <w:rPr>
          <w:b/>
          <w:sz w:val="22"/>
          <w:szCs w:val="22"/>
          <w:highlight w:val="yellow"/>
          <w:lang w:val="en-US"/>
        </w:rPr>
        <w:t>”</w:t>
      </w:r>
      <w:r w:rsidRPr="005C5BE5">
        <w:rPr>
          <w:b/>
          <w:sz w:val="22"/>
          <w:szCs w:val="22"/>
          <w:highlight w:val="yellow"/>
          <w:lang w:val="en-US"/>
        </w:rPr>
        <w:t>, “</w:t>
      </w:r>
      <w:r w:rsidRPr="00A76F1B">
        <w:rPr>
          <w:b/>
          <w:sz w:val="22"/>
          <w:szCs w:val="22"/>
          <w:highlight w:val="yellow"/>
          <w:lang w:val="en-US"/>
        </w:rPr>
        <w:t>EUROPEAN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JOURNAL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OF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OPHTH</w:t>
      </w:r>
      <w:r w:rsidRPr="00A76F1B">
        <w:rPr>
          <w:b/>
          <w:sz w:val="22"/>
          <w:szCs w:val="22"/>
          <w:highlight w:val="yellow"/>
        </w:rPr>
        <w:t>А</w:t>
      </w:r>
      <w:r w:rsidRPr="00A76F1B">
        <w:rPr>
          <w:b/>
          <w:sz w:val="22"/>
          <w:szCs w:val="22"/>
          <w:highlight w:val="yellow"/>
          <w:lang w:val="en-US"/>
        </w:rPr>
        <w:t>LMOLO</w:t>
      </w:r>
      <w:r w:rsidR="00F23C2A" w:rsidRPr="005C5BE5">
        <w:rPr>
          <w:b/>
          <w:sz w:val="22"/>
          <w:szCs w:val="22"/>
          <w:highlight w:val="yellow"/>
          <w:lang w:val="en-US"/>
        </w:rPr>
        <w:t xml:space="preserve">- </w:t>
      </w:r>
      <w:r w:rsidRPr="00A76F1B">
        <w:rPr>
          <w:b/>
          <w:sz w:val="22"/>
          <w:szCs w:val="22"/>
          <w:highlight w:val="yellow"/>
          <w:lang w:val="en-US"/>
        </w:rPr>
        <w:t>GY</w:t>
      </w:r>
      <w:r w:rsidRPr="005C5BE5">
        <w:rPr>
          <w:b/>
          <w:sz w:val="22"/>
          <w:szCs w:val="22"/>
          <w:highlight w:val="yellow"/>
          <w:lang w:val="en-US"/>
        </w:rPr>
        <w:t>”,</w:t>
      </w:r>
      <w:r w:rsidR="00F23C2A" w:rsidRPr="005C5BE5">
        <w:rPr>
          <w:b/>
          <w:sz w:val="22"/>
          <w:szCs w:val="22"/>
          <w:highlight w:val="yellow"/>
          <w:lang w:val="en-US"/>
        </w:rPr>
        <w:t xml:space="preserve"> “</w:t>
      </w:r>
      <w:r w:rsidRPr="00A76F1B">
        <w:rPr>
          <w:b/>
          <w:sz w:val="22"/>
          <w:szCs w:val="22"/>
          <w:highlight w:val="yellow"/>
          <w:lang w:val="en-US"/>
        </w:rPr>
        <w:t>BULLETIN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OF</w:t>
      </w:r>
      <w:r w:rsidRPr="005C5BE5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EXP</w:t>
      </w:r>
      <w:r w:rsidRPr="005C5BE5">
        <w:rPr>
          <w:b/>
          <w:sz w:val="22"/>
          <w:szCs w:val="22"/>
          <w:highlight w:val="yellow"/>
          <w:lang w:val="en-US"/>
        </w:rPr>
        <w:t xml:space="preserve">. </w:t>
      </w:r>
      <w:r w:rsidRPr="00A76F1B">
        <w:rPr>
          <w:b/>
          <w:sz w:val="22"/>
          <w:szCs w:val="22"/>
          <w:highlight w:val="yellow"/>
          <w:lang w:val="en-US"/>
        </w:rPr>
        <w:t>BIOLOGY AND MEDICINE</w:t>
      </w:r>
      <w:r w:rsidR="00F23C2A">
        <w:rPr>
          <w:b/>
          <w:sz w:val="22"/>
          <w:szCs w:val="22"/>
          <w:highlight w:val="yellow"/>
          <w:lang w:val="en-US"/>
        </w:rPr>
        <w:t>”</w:t>
      </w:r>
      <w:r w:rsidRPr="00A76F1B">
        <w:rPr>
          <w:b/>
          <w:sz w:val="22"/>
          <w:szCs w:val="22"/>
          <w:highlight w:val="yellow"/>
          <w:lang w:val="en-US"/>
        </w:rPr>
        <w:t>,</w:t>
      </w:r>
      <w:r w:rsidR="00560729" w:rsidRPr="00560729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“EUROPEAN JOURNAL OF CLINICAL PHARMACOLOGY”, “CANADIAN JOURNAL OF PHYSIOLOGY AND PHAR</w:t>
      </w:r>
      <w:r w:rsidR="00FB6335" w:rsidRPr="00FB6335">
        <w:rPr>
          <w:b/>
          <w:sz w:val="22"/>
          <w:szCs w:val="22"/>
          <w:highlight w:val="yellow"/>
          <w:lang w:val="en-US"/>
        </w:rPr>
        <w:t xml:space="preserve">- </w:t>
      </w:r>
      <w:r w:rsidRPr="00A76F1B">
        <w:rPr>
          <w:b/>
          <w:sz w:val="22"/>
          <w:szCs w:val="22"/>
          <w:highlight w:val="yellow"/>
          <w:lang w:val="en-US"/>
        </w:rPr>
        <w:t>MACOLOGY”,</w:t>
      </w:r>
      <w:r w:rsidR="00F23C2A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“TRANSPLANTATION PROCEEDINGS”, “AKTUELLE  ENDOKRI</w:t>
      </w:r>
      <w:r w:rsidR="00F23C2A">
        <w:rPr>
          <w:b/>
          <w:sz w:val="22"/>
          <w:szCs w:val="22"/>
          <w:highlight w:val="yellow"/>
          <w:lang w:val="en-US"/>
        </w:rPr>
        <w:t xml:space="preserve"> </w:t>
      </w:r>
      <w:r w:rsidRPr="00A76F1B">
        <w:rPr>
          <w:b/>
          <w:sz w:val="22"/>
          <w:szCs w:val="22"/>
          <w:highlight w:val="yellow"/>
          <w:lang w:val="en-US"/>
        </w:rPr>
        <w:t>LOGIE  UND STOFFWERSCHEL”(</w:t>
      </w:r>
      <w:r w:rsidRPr="00A76F1B">
        <w:rPr>
          <w:b/>
          <w:sz w:val="22"/>
          <w:szCs w:val="22"/>
          <w:highlight w:val="yellow"/>
        </w:rPr>
        <w:t>ФРГ</w:t>
      </w:r>
      <w:r w:rsidRPr="00A76F1B">
        <w:rPr>
          <w:b/>
          <w:sz w:val="22"/>
          <w:szCs w:val="22"/>
          <w:highlight w:val="yellow"/>
          <w:lang w:val="en-US"/>
        </w:rPr>
        <w:t>).</w:t>
      </w:r>
    </w:p>
    <w:p w:rsidR="00AE0834" w:rsidRPr="009A4460" w:rsidRDefault="00AE0834" w:rsidP="00A55FEF">
      <w:pPr>
        <w:ind w:firstLine="454"/>
        <w:jc w:val="both"/>
        <w:rPr>
          <w:b/>
          <w:sz w:val="16"/>
          <w:szCs w:val="16"/>
          <w:highlight w:val="yellow"/>
          <w:lang w:val="en-US"/>
        </w:rPr>
      </w:pPr>
    </w:p>
    <w:p w:rsidR="00AE0834" w:rsidRPr="00560729" w:rsidRDefault="00C621DE" w:rsidP="00713012">
      <w:pPr>
        <w:rPr>
          <w:noProof/>
          <w:sz w:val="16"/>
          <w:szCs w:val="16"/>
          <w:lang w:val="en-US" w:eastAsia="ru-RU"/>
        </w:rPr>
      </w:pPr>
      <w:r>
        <w:rPr>
          <w:noProof/>
          <w:lang w:val="en-US" w:eastAsia="ru-RU"/>
        </w:rPr>
        <w:t xml:space="preserve">  </w:t>
      </w:r>
      <w:r w:rsidR="00AE0834" w:rsidRPr="009A4460">
        <w:rPr>
          <w:noProof/>
          <w:lang w:val="en-US" w:eastAsia="ru-RU"/>
        </w:rPr>
        <w:t xml:space="preserve">        </w:t>
      </w:r>
    </w:p>
    <w:p w:rsidR="00AB6A7A" w:rsidRPr="00A76F1B" w:rsidRDefault="00AB6A7A" w:rsidP="00AB6A7A">
      <w:pPr>
        <w:ind w:firstLine="454"/>
        <w:jc w:val="center"/>
        <w:rPr>
          <w:b/>
        </w:rPr>
      </w:pPr>
      <w:r w:rsidRPr="00A76F1B">
        <w:rPr>
          <w:b/>
          <w:highlight w:val="red"/>
        </w:rPr>
        <w:t>4.</w:t>
      </w:r>
      <w:r w:rsidRPr="00A76F1B">
        <w:rPr>
          <w:b/>
          <w:highlight w:val="yellow"/>
        </w:rPr>
        <w:t>Памятные выступления</w:t>
      </w:r>
    </w:p>
    <w:p w:rsidR="00AB6A7A" w:rsidRPr="00A76F1B" w:rsidRDefault="00AB6A7A" w:rsidP="00AB6A7A">
      <w:pPr>
        <w:ind w:firstLine="454"/>
        <w:jc w:val="center"/>
        <w:rPr>
          <w:b/>
        </w:rPr>
      </w:pPr>
    </w:p>
    <w:p w:rsidR="00AB6A7A" w:rsidRPr="00A76F1B" w:rsidRDefault="00AB6A7A" w:rsidP="00AB6A7A">
      <w:pPr>
        <w:ind w:firstLine="454"/>
        <w:jc w:val="both"/>
        <w:rPr>
          <w:b/>
        </w:rPr>
      </w:pPr>
      <w:r w:rsidRPr="00A76F1B">
        <w:rPr>
          <w:b/>
          <w:highlight w:val="yellow"/>
        </w:rPr>
        <w:t xml:space="preserve">Выступление по приглашению </w:t>
      </w:r>
      <w:r w:rsidRPr="00A76F1B">
        <w:rPr>
          <w:b/>
          <w:color w:val="FF0000"/>
          <w:highlight w:val="yellow"/>
        </w:rPr>
        <w:t>Генерального Консульства СССР</w:t>
      </w:r>
      <w:r w:rsidRPr="00A76F1B">
        <w:rPr>
          <w:b/>
          <w:highlight w:val="yellow"/>
        </w:rPr>
        <w:t xml:space="preserve"> в г</w:t>
      </w:r>
      <w:proofErr w:type="gramStart"/>
      <w:r w:rsidRPr="00A76F1B">
        <w:rPr>
          <w:b/>
          <w:highlight w:val="yellow"/>
        </w:rPr>
        <w:t>.С</w:t>
      </w:r>
      <w:proofErr w:type="gramEnd"/>
      <w:r w:rsidRPr="00A76F1B">
        <w:rPr>
          <w:b/>
          <w:highlight w:val="yellow"/>
        </w:rPr>
        <w:t xml:space="preserve">иднее, Австралия перед сотрудниками миссии по итогам 13-го Всемирного Конгресса </w:t>
      </w:r>
      <w:proofErr w:type="spellStart"/>
      <w:r w:rsidRPr="00A76F1B">
        <w:rPr>
          <w:b/>
          <w:highlight w:val="yellow"/>
        </w:rPr>
        <w:t>Диабетологов</w:t>
      </w:r>
      <w:proofErr w:type="spellEnd"/>
      <w:r w:rsidRPr="00A76F1B">
        <w:rPr>
          <w:b/>
          <w:highlight w:val="yellow"/>
        </w:rPr>
        <w:t xml:space="preserve"> в качестве единственного участника от СССР (г.Сидней, </w:t>
      </w:r>
      <w:r w:rsidRPr="00FE35B9">
        <w:rPr>
          <w:b/>
          <w:sz w:val="20"/>
          <w:szCs w:val="20"/>
          <w:highlight w:val="yellow"/>
        </w:rPr>
        <w:t>28.11.1988г</w:t>
      </w:r>
      <w:r w:rsidRPr="00A76F1B">
        <w:rPr>
          <w:b/>
          <w:highlight w:val="yellow"/>
        </w:rPr>
        <w:t>.)</w:t>
      </w:r>
    </w:p>
    <w:p w:rsidR="00CB3659" w:rsidRPr="00CB3659" w:rsidRDefault="00CB3659" w:rsidP="00CB3659">
      <w:pPr>
        <w:ind w:firstLine="454"/>
        <w:jc w:val="both"/>
        <w:rPr>
          <w:b/>
          <w:sz w:val="22"/>
          <w:szCs w:val="22"/>
        </w:rPr>
      </w:pPr>
    </w:p>
    <w:p w:rsidR="00560729" w:rsidRDefault="00560729" w:rsidP="00CB3659">
      <w:pPr>
        <w:jc w:val="center"/>
        <w:rPr>
          <w:b/>
        </w:rPr>
      </w:pPr>
    </w:p>
    <w:p w:rsidR="009C6B3C" w:rsidRPr="006C2886" w:rsidRDefault="009C6B3C" w:rsidP="009C6B3C">
      <w:pPr>
        <w:overflowPunct w:val="0"/>
        <w:autoSpaceDE w:val="0"/>
        <w:autoSpaceDN w:val="0"/>
        <w:adjustRightInd w:val="0"/>
        <w:ind w:firstLine="454"/>
        <w:jc w:val="center"/>
        <w:rPr>
          <w:b/>
          <w:noProof/>
          <w:lang w:eastAsia="ru-RU"/>
        </w:rPr>
      </w:pPr>
      <w:r w:rsidRPr="006C2886">
        <w:rPr>
          <w:b/>
          <w:noProof/>
          <w:lang w:eastAsia="ru-RU"/>
        </w:rPr>
        <w:drawing>
          <wp:inline distT="0" distB="0" distL="0" distR="0">
            <wp:extent cx="3812213" cy="5378616"/>
            <wp:effectExtent l="19050" t="0" r="0" b="0"/>
            <wp:docPr id="3" name="Рисунок 4" descr="C:\Users\User\Documents\КОПИИ ДОК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ocuments\КОПИИ ДОК\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 l="2048" t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13" cy="53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3C" w:rsidRPr="006D0ECC" w:rsidRDefault="009C6B3C" w:rsidP="009C6B3C">
      <w:pPr>
        <w:overflowPunct w:val="0"/>
        <w:autoSpaceDE w:val="0"/>
        <w:autoSpaceDN w:val="0"/>
        <w:adjustRightInd w:val="0"/>
        <w:ind w:left="426"/>
        <w:jc w:val="center"/>
        <w:rPr>
          <w:b/>
        </w:rPr>
      </w:pPr>
      <w:r w:rsidRPr="006D0ECC">
        <w:rPr>
          <w:b/>
        </w:rPr>
        <w:t xml:space="preserve">Доклад в Сиднее </w:t>
      </w:r>
      <w:r w:rsidRPr="006D0ECC">
        <w:rPr>
          <w:b/>
          <w:lang w:val="ru-MO"/>
        </w:rPr>
        <w:t xml:space="preserve">на Всемирном Конгрессе </w:t>
      </w:r>
      <w:proofErr w:type="spellStart"/>
      <w:r w:rsidRPr="006D0ECC">
        <w:rPr>
          <w:b/>
          <w:lang w:val="ru-MO"/>
        </w:rPr>
        <w:t>диабетологов</w:t>
      </w:r>
      <w:proofErr w:type="spellEnd"/>
      <w:r w:rsidRPr="006D0ECC">
        <w:rPr>
          <w:b/>
          <w:lang w:val="ru-MO"/>
        </w:rPr>
        <w:t xml:space="preserve"> </w:t>
      </w:r>
      <w:r w:rsidRPr="006D0ECC">
        <w:rPr>
          <w:b/>
        </w:rPr>
        <w:t xml:space="preserve"> (</w:t>
      </w:r>
      <w:smartTag w:uri="urn:schemas-microsoft-com:office:smarttags" w:element="metricconverter">
        <w:smartTagPr>
          <w:attr w:name="ProductID" w:val="1988 г"/>
        </w:smartTagPr>
        <w:r w:rsidRPr="00435E86">
          <w:rPr>
            <w:b/>
            <w:color w:val="FF0000"/>
          </w:rPr>
          <w:t xml:space="preserve">1988 </w:t>
        </w:r>
        <w:r w:rsidRPr="006D0ECC">
          <w:rPr>
            <w:b/>
          </w:rPr>
          <w:t>г</w:t>
        </w:r>
      </w:smartTag>
      <w:r w:rsidRPr="006D0ECC">
        <w:rPr>
          <w:b/>
        </w:rPr>
        <w:t>.)</w:t>
      </w:r>
    </w:p>
    <w:p w:rsidR="00AD76E0" w:rsidRDefault="009C6B3C" w:rsidP="005C5BE5">
      <w:pPr>
        <w:overflowPunct w:val="0"/>
        <w:autoSpaceDE w:val="0"/>
        <w:autoSpaceDN w:val="0"/>
        <w:adjustRightInd w:val="0"/>
        <w:ind w:left="426"/>
        <w:jc w:val="center"/>
        <w:rPr>
          <w:b/>
        </w:rPr>
      </w:pPr>
      <w:proofErr w:type="gramStart"/>
      <w:r w:rsidRPr="006D0ECC">
        <w:rPr>
          <w:b/>
        </w:rPr>
        <w:t>отмечен</w:t>
      </w:r>
      <w:proofErr w:type="gramEnd"/>
      <w:r w:rsidRPr="006D0ECC">
        <w:rPr>
          <w:b/>
        </w:rPr>
        <w:t xml:space="preserve"> в числе 50 премированных из 1200 представленных</w:t>
      </w:r>
      <w:r w:rsidRPr="006C2886">
        <w:t>.</w:t>
      </w:r>
    </w:p>
    <w:p w:rsidR="00AD76E0" w:rsidRDefault="00AD76E0" w:rsidP="00CB3659">
      <w:pPr>
        <w:jc w:val="center"/>
        <w:rPr>
          <w:b/>
        </w:rPr>
      </w:pPr>
    </w:p>
    <w:p w:rsidR="00AD76E0" w:rsidRDefault="00AD76E0" w:rsidP="00CB3659">
      <w:pPr>
        <w:jc w:val="center"/>
        <w:rPr>
          <w:b/>
        </w:rPr>
      </w:pPr>
    </w:p>
    <w:p w:rsidR="00824891" w:rsidRDefault="00824891" w:rsidP="00824891">
      <w:pPr>
        <w:overflowPunct w:val="0"/>
        <w:autoSpaceDE w:val="0"/>
        <w:autoSpaceDN w:val="0"/>
        <w:adjustRightInd w:val="0"/>
        <w:ind w:firstLine="454"/>
        <w:jc w:val="center"/>
        <w:rPr>
          <w:rFonts w:eastAsia="Arial Unicode MS"/>
          <w:b/>
        </w:rPr>
      </w:pPr>
    </w:p>
    <w:sectPr w:rsidR="00824891" w:rsidSect="003A3C66">
      <w:footerReference w:type="even" r:id="rId14"/>
      <w:footerReference w:type="default" r:id="rId15"/>
      <w:pgSz w:w="11906" w:h="16838"/>
      <w:pgMar w:top="1418" w:right="127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EC6" w:rsidRDefault="00B74EC6" w:rsidP="00A54730">
      <w:r>
        <w:separator/>
      </w:r>
    </w:p>
  </w:endnote>
  <w:endnote w:type="continuationSeparator" w:id="0">
    <w:p w:rsidR="00B74EC6" w:rsidRDefault="00B74EC6" w:rsidP="00A54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2E0" w:rsidRDefault="008A6B3E" w:rsidP="003A3C6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2702E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702E0">
      <w:rPr>
        <w:rStyle w:val="ac"/>
        <w:noProof/>
      </w:rPr>
      <w:t>43</w:t>
    </w:r>
    <w:r>
      <w:rPr>
        <w:rStyle w:val="ac"/>
      </w:rPr>
      <w:fldChar w:fldCharType="end"/>
    </w:r>
  </w:p>
  <w:p w:rsidR="002702E0" w:rsidRDefault="002702E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9837"/>
      <w:docPartObj>
        <w:docPartGallery w:val="Page Numbers (Bottom of Page)"/>
        <w:docPartUnique/>
      </w:docPartObj>
    </w:sdtPr>
    <w:sdtContent>
      <w:p w:rsidR="002702E0" w:rsidRDefault="008A6B3E">
        <w:pPr>
          <w:pStyle w:val="aa"/>
          <w:jc w:val="right"/>
        </w:pPr>
        <w:fldSimple w:instr=" PAGE   \* MERGEFORMAT ">
          <w:r w:rsidR="005C5BE5">
            <w:rPr>
              <w:noProof/>
            </w:rPr>
            <w:t>8</w:t>
          </w:r>
        </w:fldSimple>
      </w:p>
    </w:sdtContent>
  </w:sdt>
  <w:p w:rsidR="002702E0" w:rsidRDefault="002702E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EC6" w:rsidRDefault="00B74EC6" w:rsidP="00A54730">
      <w:r>
        <w:separator/>
      </w:r>
    </w:p>
  </w:footnote>
  <w:footnote w:type="continuationSeparator" w:id="0">
    <w:p w:rsidR="00B74EC6" w:rsidRDefault="00B74EC6" w:rsidP="00A547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0FBA"/>
    <w:multiLevelType w:val="hybridMultilevel"/>
    <w:tmpl w:val="E6EC9B88"/>
    <w:lvl w:ilvl="0" w:tplc="1090C0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51A83"/>
    <w:multiLevelType w:val="hybridMultilevel"/>
    <w:tmpl w:val="3A40F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723FC"/>
    <w:multiLevelType w:val="hybridMultilevel"/>
    <w:tmpl w:val="2898B976"/>
    <w:lvl w:ilvl="0" w:tplc="AB4C32AA">
      <w:start w:val="2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25F4A"/>
    <w:multiLevelType w:val="hybridMultilevel"/>
    <w:tmpl w:val="21E0D332"/>
    <w:lvl w:ilvl="0" w:tplc="FDC648E0">
      <w:start w:val="34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836BDE"/>
    <w:multiLevelType w:val="hybridMultilevel"/>
    <w:tmpl w:val="7CE26328"/>
    <w:lvl w:ilvl="0" w:tplc="7DE67532">
      <w:start w:val="1"/>
      <w:numFmt w:val="decimal"/>
      <w:lvlText w:val="%1."/>
      <w:lvlJc w:val="left"/>
      <w:pPr>
        <w:ind w:left="1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5">
    <w:nsid w:val="23396BBA"/>
    <w:multiLevelType w:val="hybridMultilevel"/>
    <w:tmpl w:val="3EA0022A"/>
    <w:lvl w:ilvl="0" w:tplc="68F2662C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6">
    <w:nsid w:val="249D4504"/>
    <w:multiLevelType w:val="hybridMultilevel"/>
    <w:tmpl w:val="F01AA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02728"/>
    <w:multiLevelType w:val="hybridMultilevel"/>
    <w:tmpl w:val="88B4DE6E"/>
    <w:lvl w:ilvl="0" w:tplc="FE989EB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AAB2D39"/>
    <w:multiLevelType w:val="hybridMultilevel"/>
    <w:tmpl w:val="9F806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602F0"/>
    <w:multiLevelType w:val="hybridMultilevel"/>
    <w:tmpl w:val="58E4A08E"/>
    <w:lvl w:ilvl="0" w:tplc="0C9E44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E00E7"/>
    <w:multiLevelType w:val="hybridMultilevel"/>
    <w:tmpl w:val="9684E87A"/>
    <w:lvl w:ilvl="0" w:tplc="19A2AF9C">
      <w:start w:val="34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300D89"/>
    <w:multiLevelType w:val="hybridMultilevel"/>
    <w:tmpl w:val="D80830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1C0D58"/>
    <w:multiLevelType w:val="hybridMultilevel"/>
    <w:tmpl w:val="9A0AF7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E445A63"/>
    <w:multiLevelType w:val="hybridMultilevel"/>
    <w:tmpl w:val="C5F86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457CC"/>
    <w:multiLevelType w:val="hybridMultilevel"/>
    <w:tmpl w:val="26DAE4B4"/>
    <w:lvl w:ilvl="0" w:tplc="90907CB8">
      <w:start w:val="34"/>
      <w:numFmt w:val="bullet"/>
      <w:lvlText w:val="-"/>
      <w:lvlJc w:val="left"/>
      <w:pPr>
        <w:ind w:left="1440" w:hanging="360"/>
      </w:pPr>
      <w:rPr>
        <w:rFonts w:ascii="Times New Roman" w:eastAsia="Batang" w:hAnsi="Times New Roman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46A55CA"/>
    <w:multiLevelType w:val="hybridMultilevel"/>
    <w:tmpl w:val="5A6C3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670B8"/>
    <w:multiLevelType w:val="hybridMultilevel"/>
    <w:tmpl w:val="195078B8"/>
    <w:lvl w:ilvl="0" w:tplc="67EC24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13"/>
  </w:num>
  <w:num w:numId="6">
    <w:abstractNumId w:val="2"/>
  </w:num>
  <w:num w:numId="7">
    <w:abstractNumId w:val="15"/>
  </w:num>
  <w:num w:numId="8">
    <w:abstractNumId w:val="8"/>
  </w:num>
  <w:num w:numId="9">
    <w:abstractNumId w:val="6"/>
  </w:num>
  <w:num w:numId="10">
    <w:abstractNumId w:val="16"/>
  </w:num>
  <w:num w:numId="11">
    <w:abstractNumId w:val="4"/>
  </w:num>
  <w:num w:numId="12">
    <w:abstractNumId w:val="5"/>
  </w:num>
  <w:num w:numId="13">
    <w:abstractNumId w:val="7"/>
  </w:num>
  <w:num w:numId="14">
    <w:abstractNumId w:val="1"/>
  </w:num>
  <w:num w:numId="15">
    <w:abstractNumId w:val="0"/>
  </w:num>
  <w:num w:numId="16">
    <w:abstractNumId w:val="12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F5B"/>
    <w:rsid w:val="00014C19"/>
    <w:rsid w:val="00027749"/>
    <w:rsid w:val="00040C3E"/>
    <w:rsid w:val="000413A3"/>
    <w:rsid w:val="000434FF"/>
    <w:rsid w:val="00044A63"/>
    <w:rsid w:val="000514E6"/>
    <w:rsid w:val="000531BA"/>
    <w:rsid w:val="00062B03"/>
    <w:rsid w:val="00080876"/>
    <w:rsid w:val="000938D1"/>
    <w:rsid w:val="00094DA2"/>
    <w:rsid w:val="000B516E"/>
    <w:rsid w:val="000C00ED"/>
    <w:rsid w:val="000C1444"/>
    <w:rsid w:val="000C297F"/>
    <w:rsid w:val="000F4997"/>
    <w:rsid w:val="001041C5"/>
    <w:rsid w:val="00121BD0"/>
    <w:rsid w:val="00121C76"/>
    <w:rsid w:val="00134F77"/>
    <w:rsid w:val="001425BF"/>
    <w:rsid w:val="0017224D"/>
    <w:rsid w:val="00180E02"/>
    <w:rsid w:val="00180ED3"/>
    <w:rsid w:val="001841BC"/>
    <w:rsid w:val="001A691D"/>
    <w:rsid w:val="001D7264"/>
    <w:rsid w:val="001E25F0"/>
    <w:rsid w:val="00267D4A"/>
    <w:rsid w:val="002702E0"/>
    <w:rsid w:val="00274EFD"/>
    <w:rsid w:val="0028465C"/>
    <w:rsid w:val="002909F6"/>
    <w:rsid w:val="002C26D5"/>
    <w:rsid w:val="002C5393"/>
    <w:rsid w:val="002E0E0F"/>
    <w:rsid w:val="002E3003"/>
    <w:rsid w:val="002E5A95"/>
    <w:rsid w:val="002F53F7"/>
    <w:rsid w:val="002F730B"/>
    <w:rsid w:val="00302FEA"/>
    <w:rsid w:val="00306AF3"/>
    <w:rsid w:val="00311965"/>
    <w:rsid w:val="00324692"/>
    <w:rsid w:val="00327935"/>
    <w:rsid w:val="00335A53"/>
    <w:rsid w:val="00346F2D"/>
    <w:rsid w:val="00362836"/>
    <w:rsid w:val="003726D1"/>
    <w:rsid w:val="003760F1"/>
    <w:rsid w:val="00385809"/>
    <w:rsid w:val="00390A44"/>
    <w:rsid w:val="00392B18"/>
    <w:rsid w:val="003A3C66"/>
    <w:rsid w:val="003E26BE"/>
    <w:rsid w:val="003E6063"/>
    <w:rsid w:val="003E7640"/>
    <w:rsid w:val="003F0F81"/>
    <w:rsid w:val="003F77C5"/>
    <w:rsid w:val="004042A1"/>
    <w:rsid w:val="00407BB2"/>
    <w:rsid w:val="00411EE7"/>
    <w:rsid w:val="0041512E"/>
    <w:rsid w:val="00421C9A"/>
    <w:rsid w:val="00461560"/>
    <w:rsid w:val="00462033"/>
    <w:rsid w:val="004833DE"/>
    <w:rsid w:val="00485558"/>
    <w:rsid w:val="00486BFB"/>
    <w:rsid w:val="004871DA"/>
    <w:rsid w:val="004A0940"/>
    <w:rsid w:val="004B081E"/>
    <w:rsid w:val="004D2710"/>
    <w:rsid w:val="004D66A9"/>
    <w:rsid w:val="004E09F7"/>
    <w:rsid w:val="004E4EA4"/>
    <w:rsid w:val="004E5C52"/>
    <w:rsid w:val="0050720F"/>
    <w:rsid w:val="00510880"/>
    <w:rsid w:val="005111E9"/>
    <w:rsid w:val="00512AD3"/>
    <w:rsid w:val="00522C16"/>
    <w:rsid w:val="00530939"/>
    <w:rsid w:val="005339F4"/>
    <w:rsid w:val="00540EDA"/>
    <w:rsid w:val="00541EB7"/>
    <w:rsid w:val="005426A4"/>
    <w:rsid w:val="00554BA4"/>
    <w:rsid w:val="00560729"/>
    <w:rsid w:val="005642A8"/>
    <w:rsid w:val="00574F34"/>
    <w:rsid w:val="00593C15"/>
    <w:rsid w:val="005C5BE5"/>
    <w:rsid w:val="005D2A76"/>
    <w:rsid w:val="005E2846"/>
    <w:rsid w:val="00614B7F"/>
    <w:rsid w:val="00620D45"/>
    <w:rsid w:val="00633626"/>
    <w:rsid w:val="006347A9"/>
    <w:rsid w:val="006347C0"/>
    <w:rsid w:val="006407E3"/>
    <w:rsid w:val="00652858"/>
    <w:rsid w:val="00655C87"/>
    <w:rsid w:val="00657E04"/>
    <w:rsid w:val="00683BB9"/>
    <w:rsid w:val="00684B60"/>
    <w:rsid w:val="006A0AFE"/>
    <w:rsid w:val="006A150B"/>
    <w:rsid w:val="006D67C1"/>
    <w:rsid w:val="006F17E1"/>
    <w:rsid w:val="006F2922"/>
    <w:rsid w:val="006F5E5F"/>
    <w:rsid w:val="00704159"/>
    <w:rsid w:val="00713012"/>
    <w:rsid w:val="00723F04"/>
    <w:rsid w:val="007270AB"/>
    <w:rsid w:val="00734249"/>
    <w:rsid w:val="00736F5E"/>
    <w:rsid w:val="00741C14"/>
    <w:rsid w:val="00750739"/>
    <w:rsid w:val="00776C9B"/>
    <w:rsid w:val="00781274"/>
    <w:rsid w:val="00786CA1"/>
    <w:rsid w:val="00792290"/>
    <w:rsid w:val="007A4B06"/>
    <w:rsid w:val="007C6780"/>
    <w:rsid w:val="007E7263"/>
    <w:rsid w:val="007F0A2F"/>
    <w:rsid w:val="007F25A5"/>
    <w:rsid w:val="007F7952"/>
    <w:rsid w:val="008033E4"/>
    <w:rsid w:val="00824891"/>
    <w:rsid w:val="00851BED"/>
    <w:rsid w:val="00851BF3"/>
    <w:rsid w:val="00864FD7"/>
    <w:rsid w:val="008703CB"/>
    <w:rsid w:val="00873E97"/>
    <w:rsid w:val="0088056F"/>
    <w:rsid w:val="008842B9"/>
    <w:rsid w:val="00886FAE"/>
    <w:rsid w:val="008879DA"/>
    <w:rsid w:val="0089153D"/>
    <w:rsid w:val="008A6B3E"/>
    <w:rsid w:val="008A73C7"/>
    <w:rsid w:val="008C344E"/>
    <w:rsid w:val="008F0F77"/>
    <w:rsid w:val="008F5414"/>
    <w:rsid w:val="00911957"/>
    <w:rsid w:val="00920B63"/>
    <w:rsid w:val="00937073"/>
    <w:rsid w:val="00975181"/>
    <w:rsid w:val="009A10AC"/>
    <w:rsid w:val="009A4460"/>
    <w:rsid w:val="009A5FF7"/>
    <w:rsid w:val="009C1158"/>
    <w:rsid w:val="009C6B3C"/>
    <w:rsid w:val="009E3603"/>
    <w:rsid w:val="009E4C7B"/>
    <w:rsid w:val="009F5C8A"/>
    <w:rsid w:val="00A12E42"/>
    <w:rsid w:val="00A249E8"/>
    <w:rsid w:val="00A25F71"/>
    <w:rsid w:val="00A27025"/>
    <w:rsid w:val="00A412DD"/>
    <w:rsid w:val="00A428AD"/>
    <w:rsid w:val="00A47E7E"/>
    <w:rsid w:val="00A50A8E"/>
    <w:rsid w:val="00A5198C"/>
    <w:rsid w:val="00A51C5A"/>
    <w:rsid w:val="00A54730"/>
    <w:rsid w:val="00A55FEF"/>
    <w:rsid w:val="00A5705F"/>
    <w:rsid w:val="00A76F1B"/>
    <w:rsid w:val="00AA2267"/>
    <w:rsid w:val="00AA53EB"/>
    <w:rsid w:val="00AB6A7A"/>
    <w:rsid w:val="00AC7C4C"/>
    <w:rsid w:val="00AD76E0"/>
    <w:rsid w:val="00AE0834"/>
    <w:rsid w:val="00AE4FAC"/>
    <w:rsid w:val="00AF1A70"/>
    <w:rsid w:val="00B15EA0"/>
    <w:rsid w:val="00B206F3"/>
    <w:rsid w:val="00B217DA"/>
    <w:rsid w:val="00B25156"/>
    <w:rsid w:val="00B32C32"/>
    <w:rsid w:val="00B36294"/>
    <w:rsid w:val="00B37CF4"/>
    <w:rsid w:val="00B478A1"/>
    <w:rsid w:val="00B64172"/>
    <w:rsid w:val="00B706CE"/>
    <w:rsid w:val="00B74EC6"/>
    <w:rsid w:val="00B82871"/>
    <w:rsid w:val="00B97C49"/>
    <w:rsid w:val="00BA6431"/>
    <w:rsid w:val="00BB3495"/>
    <w:rsid w:val="00BB537B"/>
    <w:rsid w:val="00BB66C2"/>
    <w:rsid w:val="00BC59FF"/>
    <w:rsid w:val="00BD6754"/>
    <w:rsid w:val="00BE73A2"/>
    <w:rsid w:val="00BF4ADF"/>
    <w:rsid w:val="00BF74B4"/>
    <w:rsid w:val="00C05997"/>
    <w:rsid w:val="00C20C9E"/>
    <w:rsid w:val="00C22CF0"/>
    <w:rsid w:val="00C40B13"/>
    <w:rsid w:val="00C55E57"/>
    <w:rsid w:val="00C5607A"/>
    <w:rsid w:val="00C621DE"/>
    <w:rsid w:val="00C62549"/>
    <w:rsid w:val="00C65953"/>
    <w:rsid w:val="00C74E07"/>
    <w:rsid w:val="00C8674C"/>
    <w:rsid w:val="00C93CBA"/>
    <w:rsid w:val="00C95133"/>
    <w:rsid w:val="00C97926"/>
    <w:rsid w:val="00CA415A"/>
    <w:rsid w:val="00CB3659"/>
    <w:rsid w:val="00CC1F90"/>
    <w:rsid w:val="00CD6DB3"/>
    <w:rsid w:val="00CE43AF"/>
    <w:rsid w:val="00CE6F5B"/>
    <w:rsid w:val="00CF0EFD"/>
    <w:rsid w:val="00CF6E99"/>
    <w:rsid w:val="00D00053"/>
    <w:rsid w:val="00D03766"/>
    <w:rsid w:val="00D61EC9"/>
    <w:rsid w:val="00D94798"/>
    <w:rsid w:val="00DB0182"/>
    <w:rsid w:val="00DC0C08"/>
    <w:rsid w:val="00DC0F90"/>
    <w:rsid w:val="00DC56E2"/>
    <w:rsid w:val="00DE33F8"/>
    <w:rsid w:val="00DF3516"/>
    <w:rsid w:val="00E27808"/>
    <w:rsid w:val="00E35B9C"/>
    <w:rsid w:val="00E44C60"/>
    <w:rsid w:val="00E54171"/>
    <w:rsid w:val="00E831A1"/>
    <w:rsid w:val="00E94983"/>
    <w:rsid w:val="00EB62AA"/>
    <w:rsid w:val="00EC1B13"/>
    <w:rsid w:val="00ED0EF9"/>
    <w:rsid w:val="00F00B9C"/>
    <w:rsid w:val="00F01D99"/>
    <w:rsid w:val="00F1656D"/>
    <w:rsid w:val="00F17416"/>
    <w:rsid w:val="00F23C2A"/>
    <w:rsid w:val="00F23F46"/>
    <w:rsid w:val="00F34C93"/>
    <w:rsid w:val="00F42BA1"/>
    <w:rsid w:val="00F44B7B"/>
    <w:rsid w:val="00F64683"/>
    <w:rsid w:val="00F80BF7"/>
    <w:rsid w:val="00F904CE"/>
    <w:rsid w:val="00F9749E"/>
    <w:rsid w:val="00FA3DB5"/>
    <w:rsid w:val="00FA4D44"/>
    <w:rsid w:val="00FB4C12"/>
    <w:rsid w:val="00FB6335"/>
    <w:rsid w:val="00FC6644"/>
    <w:rsid w:val="00FD3353"/>
    <w:rsid w:val="00FD4919"/>
    <w:rsid w:val="00FE0DAA"/>
    <w:rsid w:val="00FE35B9"/>
    <w:rsid w:val="00FF1A99"/>
    <w:rsid w:val="00FF5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5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1">
    <w:name w:val="heading 1"/>
    <w:basedOn w:val="a"/>
    <w:next w:val="a"/>
    <w:link w:val="10"/>
    <w:qFormat/>
    <w:rsid w:val="00CE6F5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CE6F5B"/>
    <w:pPr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CE6F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CE6F5B"/>
    <w:pPr>
      <w:keepNext/>
      <w:tabs>
        <w:tab w:val="left" w:pos="6780"/>
        <w:tab w:val="left" w:pos="9702"/>
      </w:tabs>
      <w:jc w:val="right"/>
      <w:outlineLvl w:val="7"/>
    </w:pPr>
    <w:rPr>
      <w:rFonts w:eastAsia="Calibri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6F5B"/>
    <w:rPr>
      <w:rFonts w:ascii="Calibri Light" w:eastAsia="Times New Roman" w:hAnsi="Calibri Light" w:cs="Times New Roman"/>
      <w:b/>
      <w:bCs/>
      <w:kern w:val="32"/>
      <w:sz w:val="32"/>
      <w:szCs w:val="32"/>
      <w:lang w:eastAsia="ko-KR"/>
    </w:rPr>
  </w:style>
  <w:style w:type="character" w:customStyle="1" w:styleId="30">
    <w:name w:val="Заголовок 3 Знак"/>
    <w:basedOn w:val="a0"/>
    <w:link w:val="3"/>
    <w:rsid w:val="00CE6F5B"/>
    <w:rPr>
      <w:rFonts w:ascii="Times New Roman" w:eastAsia="Batang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rsid w:val="00CE6F5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ko-KR"/>
    </w:rPr>
  </w:style>
  <w:style w:type="character" w:customStyle="1" w:styleId="80">
    <w:name w:val="Заголовок 8 Знак"/>
    <w:basedOn w:val="a0"/>
    <w:link w:val="8"/>
    <w:rsid w:val="00CE6F5B"/>
    <w:rPr>
      <w:rFonts w:ascii="Times New Roman" w:eastAsia="Calibri" w:hAnsi="Times New Roman" w:cs="Times New Roman"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6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F5B"/>
    <w:rPr>
      <w:rFonts w:ascii="Tahoma" w:eastAsia="Batang" w:hAnsi="Tahoma" w:cs="Tahoma"/>
      <w:sz w:val="16"/>
      <w:szCs w:val="16"/>
      <w:lang w:eastAsia="ko-KR"/>
    </w:rPr>
  </w:style>
  <w:style w:type="character" w:customStyle="1" w:styleId="z-">
    <w:name w:val="z-Начало формы Знак"/>
    <w:link w:val="z-0"/>
    <w:semiHidden/>
    <w:rsid w:val="00CE6F5B"/>
    <w:rPr>
      <w:rFonts w:ascii="Arial" w:hAnsi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CE6F5B"/>
    <w:pPr>
      <w:pBdr>
        <w:bottom w:val="single" w:sz="6" w:space="1" w:color="auto"/>
      </w:pBdr>
      <w:jc w:val="center"/>
    </w:pPr>
    <w:rPr>
      <w:rFonts w:ascii="Arial" w:eastAsiaTheme="minorHAnsi" w:hAnsi="Arial" w:cstheme="minorBidi"/>
      <w:vanish/>
      <w:sz w:val="16"/>
      <w:szCs w:val="16"/>
      <w:lang w:eastAsia="ru-RU"/>
    </w:rPr>
  </w:style>
  <w:style w:type="character" w:customStyle="1" w:styleId="z-1">
    <w:name w:val="z-Начало формы Знак1"/>
    <w:basedOn w:val="a0"/>
    <w:link w:val="z-0"/>
    <w:uiPriority w:val="99"/>
    <w:semiHidden/>
    <w:rsid w:val="00CE6F5B"/>
    <w:rPr>
      <w:rFonts w:ascii="Arial" w:eastAsia="Batang" w:hAnsi="Arial" w:cs="Arial"/>
      <w:vanish/>
      <w:sz w:val="16"/>
      <w:szCs w:val="16"/>
      <w:lang w:eastAsia="ko-KR"/>
    </w:rPr>
  </w:style>
  <w:style w:type="character" w:customStyle="1" w:styleId="z-2">
    <w:name w:val="z-Конец формы Знак"/>
    <w:link w:val="z-3"/>
    <w:semiHidden/>
    <w:rsid w:val="00CE6F5B"/>
    <w:rPr>
      <w:rFonts w:ascii="Arial" w:hAnsi="Arial"/>
      <w:vanish/>
      <w:sz w:val="16"/>
      <w:szCs w:val="16"/>
      <w:lang w:eastAsia="ru-RU"/>
    </w:rPr>
  </w:style>
  <w:style w:type="paragraph" w:styleId="z-3">
    <w:name w:val="HTML Bottom of Form"/>
    <w:basedOn w:val="a"/>
    <w:next w:val="a"/>
    <w:link w:val="z-2"/>
    <w:hidden/>
    <w:semiHidden/>
    <w:unhideWhenUsed/>
    <w:rsid w:val="00CE6F5B"/>
    <w:pPr>
      <w:pBdr>
        <w:top w:val="single" w:sz="6" w:space="1" w:color="auto"/>
      </w:pBdr>
      <w:jc w:val="center"/>
    </w:pPr>
    <w:rPr>
      <w:rFonts w:ascii="Arial" w:eastAsiaTheme="minorHAnsi" w:hAnsi="Arial" w:cstheme="minorBidi"/>
      <w:vanish/>
      <w:sz w:val="16"/>
      <w:szCs w:val="16"/>
      <w:lang w:eastAsia="ru-RU"/>
    </w:rPr>
  </w:style>
  <w:style w:type="character" w:customStyle="1" w:styleId="z-10">
    <w:name w:val="z-Конец формы Знак1"/>
    <w:basedOn w:val="a0"/>
    <w:link w:val="z-3"/>
    <w:uiPriority w:val="99"/>
    <w:semiHidden/>
    <w:rsid w:val="00CE6F5B"/>
    <w:rPr>
      <w:rFonts w:ascii="Arial" w:eastAsia="Batang" w:hAnsi="Arial" w:cs="Arial"/>
      <w:vanish/>
      <w:sz w:val="16"/>
      <w:szCs w:val="16"/>
      <w:lang w:eastAsia="ko-KR"/>
    </w:rPr>
  </w:style>
  <w:style w:type="character" w:styleId="a5">
    <w:name w:val="Hyperlink"/>
    <w:uiPriority w:val="99"/>
    <w:rsid w:val="00CE6F5B"/>
    <w:rPr>
      <w:color w:val="0000FF"/>
      <w:u w:val="single"/>
    </w:rPr>
  </w:style>
  <w:style w:type="paragraph" w:styleId="a6">
    <w:name w:val="TOC Heading"/>
    <w:basedOn w:val="1"/>
    <w:next w:val="a"/>
    <w:uiPriority w:val="39"/>
    <w:qFormat/>
    <w:rsid w:val="00CE6F5B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  <w:style w:type="paragraph" w:styleId="11">
    <w:name w:val="toc 1"/>
    <w:basedOn w:val="a"/>
    <w:next w:val="a"/>
    <w:autoRedefine/>
    <w:uiPriority w:val="39"/>
    <w:rsid w:val="00CE6F5B"/>
    <w:pPr>
      <w:tabs>
        <w:tab w:val="right" w:leader="dot" w:pos="6141"/>
      </w:tabs>
      <w:ind w:left="567"/>
    </w:pPr>
  </w:style>
  <w:style w:type="paragraph" w:styleId="31">
    <w:name w:val="toc 3"/>
    <w:basedOn w:val="a"/>
    <w:next w:val="a"/>
    <w:autoRedefine/>
    <w:uiPriority w:val="39"/>
    <w:rsid w:val="00CE6F5B"/>
    <w:pPr>
      <w:ind w:left="480"/>
    </w:pPr>
  </w:style>
  <w:style w:type="character" w:styleId="a7">
    <w:name w:val="Emphasis"/>
    <w:uiPriority w:val="20"/>
    <w:qFormat/>
    <w:rsid w:val="00CE6F5B"/>
    <w:rPr>
      <w:i/>
      <w:iCs/>
    </w:rPr>
  </w:style>
  <w:style w:type="paragraph" w:styleId="a8">
    <w:name w:val="footnote text"/>
    <w:basedOn w:val="a"/>
    <w:link w:val="a9"/>
    <w:semiHidden/>
    <w:rsid w:val="00CE6F5B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CE6F5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a">
    <w:name w:val="footer"/>
    <w:basedOn w:val="a"/>
    <w:link w:val="ab"/>
    <w:uiPriority w:val="99"/>
    <w:rsid w:val="00CE6F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F5B"/>
    <w:rPr>
      <w:rFonts w:ascii="Times New Roman" w:eastAsia="Batang" w:hAnsi="Times New Roman" w:cs="Times New Roman"/>
      <w:sz w:val="24"/>
      <w:szCs w:val="24"/>
      <w:lang w:eastAsia="ko-KR"/>
    </w:rPr>
  </w:style>
  <w:style w:type="character" w:styleId="ac">
    <w:name w:val="page number"/>
    <w:basedOn w:val="a0"/>
    <w:rsid w:val="00CE6F5B"/>
  </w:style>
  <w:style w:type="paragraph" w:styleId="ad">
    <w:name w:val="header"/>
    <w:basedOn w:val="a"/>
    <w:link w:val="ae"/>
    <w:rsid w:val="00CE6F5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CE6F5B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msonormalmrcssattr">
    <w:name w:val="msonormal_mr_css_attr"/>
    <w:basedOn w:val="a"/>
    <w:rsid w:val="00CE6F5B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List Paragraph"/>
    <w:basedOn w:val="a"/>
    <w:uiPriority w:val="34"/>
    <w:qFormat/>
    <w:rsid w:val="00CE6F5B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CE6F5B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1">
    <w:name w:val="Body Text"/>
    <w:basedOn w:val="a"/>
    <w:link w:val="af2"/>
    <w:uiPriority w:val="1"/>
    <w:qFormat/>
    <w:rsid w:val="00CE6F5B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CE6F5B"/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21">
    <w:name w:val="Заголовок 21"/>
    <w:basedOn w:val="a"/>
    <w:uiPriority w:val="1"/>
    <w:qFormat/>
    <w:rsid w:val="00CE6F5B"/>
    <w:pPr>
      <w:widowControl w:val="0"/>
      <w:autoSpaceDE w:val="0"/>
      <w:autoSpaceDN w:val="0"/>
      <w:spacing w:before="157"/>
      <w:ind w:left="1382"/>
      <w:outlineLvl w:val="2"/>
    </w:pPr>
    <w:rPr>
      <w:rFonts w:ascii="Candara" w:eastAsia="Candara" w:hAnsi="Candara" w:cs="Candara"/>
      <w:b/>
      <w:bCs/>
      <w:i/>
      <w:iCs/>
      <w:sz w:val="25"/>
      <w:szCs w:val="25"/>
      <w:lang w:eastAsia="en-US"/>
    </w:rPr>
  </w:style>
  <w:style w:type="paragraph" w:customStyle="1" w:styleId="51">
    <w:name w:val="Заголовок 51"/>
    <w:basedOn w:val="a"/>
    <w:uiPriority w:val="1"/>
    <w:qFormat/>
    <w:rsid w:val="00CE6F5B"/>
    <w:pPr>
      <w:widowControl w:val="0"/>
      <w:autoSpaceDE w:val="0"/>
      <w:autoSpaceDN w:val="0"/>
      <w:ind w:left="126" w:firstLine="396"/>
      <w:jc w:val="both"/>
      <w:outlineLvl w:val="5"/>
    </w:pPr>
    <w:rPr>
      <w:rFonts w:ascii="Arial" w:eastAsia="Arial" w:hAnsi="Arial" w:cs="Arial"/>
      <w:b/>
      <w:bCs/>
      <w:i/>
      <w:iCs/>
      <w:sz w:val="18"/>
      <w:szCs w:val="18"/>
      <w:lang w:eastAsia="en-US"/>
    </w:rPr>
  </w:style>
  <w:style w:type="paragraph" w:styleId="af3">
    <w:name w:val="Revision"/>
    <w:hidden/>
    <w:uiPriority w:val="99"/>
    <w:semiHidden/>
    <w:rsid w:val="00CE6F5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Heading2">
    <w:name w:val="Heading 2"/>
    <w:basedOn w:val="a"/>
    <w:uiPriority w:val="1"/>
    <w:qFormat/>
    <w:rsid w:val="00CE6F5B"/>
    <w:pPr>
      <w:widowControl w:val="0"/>
      <w:autoSpaceDE w:val="0"/>
      <w:autoSpaceDN w:val="0"/>
      <w:spacing w:before="157"/>
      <w:ind w:left="1382"/>
      <w:outlineLvl w:val="2"/>
    </w:pPr>
    <w:rPr>
      <w:rFonts w:ascii="Candara" w:eastAsia="Candara" w:hAnsi="Candara" w:cs="Candara"/>
      <w:b/>
      <w:bCs/>
      <w:i/>
      <w:iCs/>
      <w:sz w:val="25"/>
      <w:szCs w:val="25"/>
      <w:lang w:eastAsia="en-US"/>
    </w:rPr>
  </w:style>
  <w:style w:type="paragraph" w:customStyle="1" w:styleId="Heading5">
    <w:name w:val="Heading 5"/>
    <w:basedOn w:val="a"/>
    <w:uiPriority w:val="1"/>
    <w:qFormat/>
    <w:rsid w:val="00CE6F5B"/>
    <w:pPr>
      <w:widowControl w:val="0"/>
      <w:autoSpaceDE w:val="0"/>
      <w:autoSpaceDN w:val="0"/>
      <w:ind w:left="126" w:firstLine="396"/>
      <w:jc w:val="both"/>
      <w:outlineLvl w:val="5"/>
    </w:pPr>
    <w:rPr>
      <w:rFonts w:ascii="Arial" w:eastAsia="Arial" w:hAnsi="Arial" w:cs="Arial"/>
      <w:b/>
      <w:bCs/>
      <w:i/>
      <w:iCs/>
      <w:sz w:val="18"/>
      <w:szCs w:val="18"/>
      <w:lang w:eastAsia="en-US"/>
    </w:rPr>
  </w:style>
  <w:style w:type="paragraph" w:styleId="32">
    <w:name w:val="Body Text 3"/>
    <w:basedOn w:val="a"/>
    <w:link w:val="33"/>
    <w:uiPriority w:val="99"/>
    <w:unhideWhenUsed/>
    <w:rsid w:val="00CE6F5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CE6F5B"/>
    <w:rPr>
      <w:rFonts w:ascii="Times New Roman" w:eastAsia="Batang" w:hAnsi="Times New Roman" w:cs="Times New Roman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07F04-7199-4462-A1AD-59252A7FA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8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163</cp:revision>
  <dcterms:created xsi:type="dcterms:W3CDTF">2024-12-09T05:58:00Z</dcterms:created>
  <dcterms:modified xsi:type="dcterms:W3CDTF">2025-02-20T07:19:00Z</dcterms:modified>
</cp:coreProperties>
</file>